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19012B" w14:textId="77777777" w:rsidR="00336178" w:rsidRPr="00336178" w:rsidRDefault="00336178" w:rsidP="00E42E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jc w:val="center"/>
        <w:rPr>
          <w:b/>
          <w:smallCaps/>
          <w:sz w:val="32"/>
          <w:lang w:val="pt-PT"/>
        </w:rPr>
      </w:pPr>
      <w:r w:rsidRPr="00336178">
        <w:rPr>
          <w:b/>
          <w:smallCaps/>
          <w:sz w:val="32"/>
          <w:lang w:val="pt-PT"/>
        </w:rPr>
        <w:t>Orientações para o Preenchimento dos Inquéritos Escolares</w:t>
      </w:r>
    </w:p>
    <w:p w14:paraId="484EAA2F" w14:textId="77777777" w:rsidR="008C2D92" w:rsidRDefault="008C2D92" w:rsidP="004C22B0">
      <w:pPr>
        <w:spacing w:before="480" w:after="240"/>
        <w:rPr>
          <w:b/>
          <w:i/>
          <w:lang w:val="pt-PT"/>
        </w:rPr>
      </w:pPr>
      <w:r>
        <w:rPr>
          <w:b/>
          <w:i/>
          <w:lang w:val="pt-PT"/>
        </w:rPr>
        <w:t>Orientações gerais</w:t>
      </w:r>
    </w:p>
    <w:p w14:paraId="0CE3A591" w14:textId="77777777" w:rsidR="009F2653" w:rsidRPr="009F2653" w:rsidRDefault="009F2653" w:rsidP="009F2653">
      <w:pPr>
        <w:spacing w:after="0"/>
        <w:rPr>
          <w:lang w:val="pt-PT"/>
        </w:rPr>
      </w:pPr>
      <w:r w:rsidRPr="009F2653">
        <w:rPr>
          <w:lang w:val="pt-PT"/>
        </w:rPr>
        <w:t>Cada escola preenche 3 exemplares dos inquéritos durante os levantamentos estatísticos:</w:t>
      </w:r>
    </w:p>
    <w:p w14:paraId="14537303" w14:textId="77777777" w:rsidR="009F2653" w:rsidRPr="009F2653" w:rsidRDefault="009F2653" w:rsidP="009F2653">
      <w:pPr>
        <w:pStyle w:val="ListParagraph"/>
        <w:numPr>
          <w:ilvl w:val="0"/>
          <w:numId w:val="5"/>
        </w:numPr>
        <w:rPr>
          <w:lang w:val="pt-PT"/>
        </w:rPr>
      </w:pPr>
      <w:r w:rsidRPr="009F2653">
        <w:rPr>
          <w:lang w:val="pt-PT"/>
        </w:rPr>
        <w:t>1 exemplar fica na escola;</w:t>
      </w:r>
    </w:p>
    <w:p w14:paraId="606FEA91" w14:textId="77777777" w:rsidR="009F2653" w:rsidRPr="009F2653" w:rsidRDefault="009F2653" w:rsidP="009F2653">
      <w:pPr>
        <w:pStyle w:val="ListParagraph"/>
        <w:numPr>
          <w:ilvl w:val="0"/>
          <w:numId w:val="5"/>
        </w:numPr>
        <w:rPr>
          <w:lang w:val="pt-PT"/>
        </w:rPr>
      </w:pPr>
      <w:r w:rsidRPr="009F2653">
        <w:rPr>
          <w:lang w:val="pt-PT"/>
        </w:rPr>
        <w:t>1 exemplar é enviado para o Serviço Distrital de Educação, Juventude e Tecnologia - SDEJT;</w:t>
      </w:r>
    </w:p>
    <w:p w14:paraId="4086AA85" w14:textId="77777777" w:rsidR="009F2653" w:rsidRDefault="009F2653" w:rsidP="009F2653">
      <w:pPr>
        <w:pStyle w:val="ListParagraph"/>
        <w:numPr>
          <w:ilvl w:val="0"/>
          <w:numId w:val="5"/>
        </w:numPr>
        <w:rPr>
          <w:lang w:val="pt-PT"/>
        </w:rPr>
      </w:pPr>
      <w:r w:rsidRPr="009F2653">
        <w:rPr>
          <w:lang w:val="pt-PT"/>
        </w:rPr>
        <w:t xml:space="preserve">1 exemplar </w:t>
      </w:r>
      <w:r w:rsidR="006B24B7">
        <w:rPr>
          <w:lang w:val="pt-PT"/>
        </w:rPr>
        <w:t>será enviado para a Direcção P</w:t>
      </w:r>
      <w:r w:rsidRPr="009F2653">
        <w:rPr>
          <w:lang w:val="pt-PT"/>
        </w:rPr>
        <w:t>rovincial de Educação e Desenvolvimento Humano - DPEDH.</w:t>
      </w:r>
    </w:p>
    <w:p w14:paraId="09489519" w14:textId="77777777" w:rsidR="008C2D92" w:rsidRPr="00E00E5D" w:rsidRDefault="008C2D92" w:rsidP="008C2D92">
      <w:pPr>
        <w:spacing w:after="0"/>
        <w:rPr>
          <w:lang w:val="pt-PT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63360" behindDoc="0" locked="0" layoutInCell="1" allowOverlap="1" wp14:anchorId="12E67449" wp14:editId="2E07C393">
            <wp:simplePos x="0" y="0"/>
            <wp:positionH relativeFrom="column">
              <wp:posOffset>3701415</wp:posOffset>
            </wp:positionH>
            <wp:positionV relativeFrom="paragraph">
              <wp:posOffset>320040</wp:posOffset>
            </wp:positionV>
            <wp:extent cx="1793240" cy="339090"/>
            <wp:effectExtent l="0" t="0" r="0" b="381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3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E5D">
        <w:rPr>
          <w:lang w:val="pt-PT"/>
        </w:rPr>
        <w:t>Cada inquérito escolar tem um código de identificação, no canto superior direito, com informação sobre:</w:t>
      </w:r>
    </w:p>
    <w:p w14:paraId="408C9F52" w14:textId="77777777" w:rsidR="008C2D92" w:rsidRPr="008C2D92" w:rsidRDefault="008C2D92" w:rsidP="008C2D92">
      <w:pPr>
        <w:pStyle w:val="ListParagraph"/>
        <w:numPr>
          <w:ilvl w:val="0"/>
          <w:numId w:val="7"/>
        </w:numPr>
        <w:rPr>
          <w:lang w:val="pt-PT"/>
        </w:rPr>
      </w:pPr>
      <w:r w:rsidRPr="008C2D92">
        <w:rPr>
          <w:lang w:val="pt-PT"/>
        </w:rPr>
        <w:t>Instituição que tutela a recolha dos dados;</w:t>
      </w:r>
      <w:r w:rsidRPr="008C2D92">
        <w:rPr>
          <w:noProof/>
          <w:lang w:val="pt-PT" w:eastAsia="en-ZA"/>
        </w:rPr>
        <w:t xml:space="preserve"> </w:t>
      </w:r>
    </w:p>
    <w:p w14:paraId="6DC8F250" w14:textId="77777777" w:rsidR="008C2D92" w:rsidRPr="00336178" w:rsidRDefault="008C2D92" w:rsidP="008C2D92">
      <w:pPr>
        <w:pStyle w:val="ListParagraph"/>
        <w:numPr>
          <w:ilvl w:val="0"/>
          <w:numId w:val="7"/>
        </w:numPr>
      </w:pPr>
      <w:proofErr w:type="spellStart"/>
      <w:r w:rsidRPr="00336178">
        <w:t>Nível</w:t>
      </w:r>
      <w:proofErr w:type="spellEnd"/>
      <w:r w:rsidRPr="00336178">
        <w:t xml:space="preserve"> de </w:t>
      </w:r>
      <w:proofErr w:type="spellStart"/>
      <w:r w:rsidRPr="00336178">
        <w:t>ensino</w:t>
      </w:r>
      <w:proofErr w:type="spellEnd"/>
      <w:r w:rsidRPr="00336178">
        <w:t>;</w:t>
      </w:r>
    </w:p>
    <w:p w14:paraId="5104EBFC" w14:textId="77777777" w:rsidR="008C2D92" w:rsidRPr="008C2D92" w:rsidRDefault="008C2D92" w:rsidP="008C2D92">
      <w:pPr>
        <w:pStyle w:val="ListParagraph"/>
        <w:numPr>
          <w:ilvl w:val="0"/>
          <w:numId w:val="7"/>
        </w:numPr>
        <w:rPr>
          <w:lang w:val="pt-PT"/>
        </w:rPr>
      </w:pPr>
      <w:r w:rsidRPr="008C2D92">
        <w:rPr>
          <w:lang w:val="pt-PT"/>
        </w:rPr>
        <w:t>Turno e a designação do inquérito escolar: Levantamento (L) e Aproveitamento (A);</w:t>
      </w:r>
    </w:p>
    <w:p w14:paraId="44DE0561" w14:textId="77777777" w:rsidR="008C2D92" w:rsidRPr="008C2D92" w:rsidRDefault="008C2D92" w:rsidP="008C2D92">
      <w:pPr>
        <w:pStyle w:val="ListParagraph"/>
        <w:numPr>
          <w:ilvl w:val="0"/>
          <w:numId w:val="7"/>
        </w:numPr>
        <w:rPr>
          <w:lang w:val="pt-PT"/>
        </w:rPr>
      </w:pPr>
      <w:r w:rsidRPr="008C2D92">
        <w:rPr>
          <w:lang w:val="pt-PT"/>
        </w:rPr>
        <w:t>Último ano em que o inquérito foi actualizado.</w:t>
      </w:r>
    </w:p>
    <w:p w14:paraId="1481241F" w14:textId="77777777" w:rsidR="008C2D92" w:rsidRDefault="008C2D92" w:rsidP="006B24B7">
      <w:pPr>
        <w:spacing w:after="0"/>
        <w:rPr>
          <w:lang w:val="pt-PT"/>
        </w:rPr>
      </w:pPr>
      <w:r>
        <w:rPr>
          <w:lang w:val="pt-PT"/>
        </w:rPr>
        <w:t>Há prazos estabelecidos tanto para a</w:t>
      </w:r>
      <w:r w:rsidRPr="008C2D92">
        <w:rPr>
          <w:lang w:val="pt-PT"/>
        </w:rPr>
        <w:t xml:space="preserve"> recolha de dados </w:t>
      </w:r>
      <w:r>
        <w:rPr>
          <w:lang w:val="pt-PT"/>
        </w:rPr>
        <w:t>como para a</w:t>
      </w:r>
      <w:r w:rsidRPr="008C2D92">
        <w:rPr>
          <w:lang w:val="pt-PT"/>
        </w:rPr>
        <w:t xml:space="preserve"> entrega dos inquéritos preenchidos à ZIP, SDEJT e DPEDH. Estes prazos são de cumprimento obrigatório.</w:t>
      </w:r>
    </w:p>
    <w:p w14:paraId="3953707C" w14:textId="77777777" w:rsidR="004C22B0" w:rsidRDefault="004C22B0" w:rsidP="006B24B7">
      <w:pPr>
        <w:spacing w:after="0"/>
        <w:rPr>
          <w:lang w:val="pt-PT"/>
        </w:rPr>
      </w:pPr>
      <w:r>
        <w:rPr>
          <w:noProof/>
          <w:lang w:val="en-ZA" w:eastAsia="en-ZA"/>
        </w:rPr>
        <w:drawing>
          <wp:inline distT="0" distB="0" distL="0" distR="0" wp14:anchorId="7AE6BAEF" wp14:editId="009E6F8B">
            <wp:extent cx="2127738" cy="772229"/>
            <wp:effectExtent l="0" t="0" r="635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5619" cy="77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ZA" w:eastAsia="en-ZA"/>
        </w:rPr>
        <w:drawing>
          <wp:inline distT="0" distB="0" distL="0" distR="0" wp14:anchorId="5929DFC4" wp14:editId="367A4BDB">
            <wp:extent cx="2171700" cy="76588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2184" cy="76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F19DD" w14:textId="77777777" w:rsidR="008C2D92" w:rsidRPr="008C2D92" w:rsidRDefault="008C2D92" w:rsidP="008C2D92">
      <w:pPr>
        <w:rPr>
          <w:lang w:val="pt-PT"/>
        </w:rPr>
      </w:pPr>
      <w:r w:rsidRPr="008C2D92">
        <w:rPr>
          <w:lang w:val="pt-PT"/>
        </w:rPr>
        <w:t xml:space="preserve">A </w:t>
      </w:r>
      <w:r w:rsidRPr="004C22B0">
        <w:rPr>
          <w:b/>
          <w:lang w:val="pt-PT"/>
        </w:rPr>
        <w:t xml:space="preserve">estrutura dos </w:t>
      </w:r>
      <w:r w:rsidR="004C22B0" w:rsidRPr="004C22B0">
        <w:rPr>
          <w:b/>
          <w:lang w:val="pt-PT"/>
        </w:rPr>
        <w:t>quadros</w:t>
      </w:r>
      <w:r w:rsidR="004C22B0">
        <w:rPr>
          <w:lang w:val="pt-PT"/>
        </w:rPr>
        <w:t xml:space="preserve"> dos </w:t>
      </w:r>
      <w:r w:rsidRPr="008C2D92">
        <w:rPr>
          <w:lang w:val="pt-PT"/>
        </w:rPr>
        <w:t xml:space="preserve">inquéritos escolares </w:t>
      </w:r>
      <w:r w:rsidR="004C22B0">
        <w:rPr>
          <w:lang w:val="pt-PT"/>
        </w:rPr>
        <w:t xml:space="preserve">dos vários níveis de ensino </w:t>
      </w:r>
      <w:r w:rsidRPr="008C2D92">
        <w:rPr>
          <w:lang w:val="pt-PT"/>
        </w:rPr>
        <w:t xml:space="preserve">é </w:t>
      </w:r>
      <w:r w:rsidR="004C22B0">
        <w:rPr>
          <w:lang w:val="pt-PT"/>
        </w:rPr>
        <w:t>semelhante</w:t>
      </w:r>
      <w:r w:rsidRPr="008C2D92">
        <w:rPr>
          <w:lang w:val="pt-PT"/>
        </w:rPr>
        <w:t xml:space="preserve">, o que significa que </w:t>
      </w:r>
      <w:r w:rsidR="004C22B0">
        <w:rPr>
          <w:lang w:val="pt-PT"/>
        </w:rPr>
        <w:t>est</w:t>
      </w:r>
      <w:r w:rsidRPr="008C2D92">
        <w:rPr>
          <w:lang w:val="pt-PT"/>
        </w:rPr>
        <w:t xml:space="preserve">as orientações de preenchimento do inquérito do EP1 são extensivas aos inquéritos dos </w:t>
      </w:r>
      <w:r w:rsidR="004C22B0">
        <w:rPr>
          <w:lang w:val="pt-PT"/>
        </w:rPr>
        <w:t xml:space="preserve">demais </w:t>
      </w:r>
      <w:r w:rsidRPr="008C2D92">
        <w:rPr>
          <w:lang w:val="pt-PT"/>
        </w:rPr>
        <w:t>níveis de ensino.</w:t>
      </w:r>
    </w:p>
    <w:p w14:paraId="4B6024CD" w14:textId="77777777" w:rsidR="008C2D92" w:rsidRPr="008C2D92" w:rsidRDefault="006B24B7" w:rsidP="008C2D92">
      <w:pPr>
        <w:rPr>
          <w:lang w:val="pt-PT"/>
        </w:rPr>
      </w:pPr>
      <w:r>
        <w:rPr>
          <w:lang w:val="pt-PT"/>
        </w:rPr>
        <w:t>T</w:t>
      </w:r>
      <w:r w:rsidR="008C2D92" w:rsidRPr="008C2D92">
        <w:rPr>
          <w:lang w:val="pt-PT"/>
        </w:rPr>
        <w:t>odos os quadros do</w:t>
      </w:r>
      <w:r w:rsidR="004C22B0">
        <w:rPr>
          <w:lang w:val="pt-PT"/>
        </w:rPr>
        <w:t xml:space="preserve"> inquérito escolar têm </w:t>
      </w:r>
      <w:r w:rsidR="004C22B0" w:rsidRPr="004C22B0">
        <w:rPr>
          <w:b/>
          <w:lang w:val="pt-PT"/>
        </w:rPr>
        <w:t>notas explicativas</w:t>
      </w:r>
      <w:r w:rsidR="004C22B0">
        <w:rPr>
          <w:lang w:val="pt-PT"/>
        </w:rPr>
        <w:t xml:space="preserve"> abaixo dos quadros ou no verso da folha</w:t>
      </w:r>
      <w:r w:rsidR="008C2D92" w:rsidRPr="008C2D92">
        <w:rPr>
          <w:lang w:val="pt-PT"/>
        </w:rPr>
        <w:t xml:space="preserve">. </w:t>
      </w:r>
      <w:r w:rsidR="004C22B0">
        <w:rPr>
          <w:lang w:val="pt-PT"/>
        </w:rPr>
        <w:t>A</w:t>
      </w:r>
      <w:r w:rsidR="008C2D92" w:rsidRPr="008C2D92">
        <w:rPr>
          <w:lang w:val="pt-PT"/>
        </w:rPr>
        <w:t xml:space="preserve"> leitura destas notas</w:t>
      </w:r>
      <w:r w:rsidR="004C22B0">
        <w:rPr>
          <w:lang w:val="pt-PT"/>
        </w:rPr>
        <w:t xml:space="preserve"> facilita e ajuda</w:t>
      </w:r>
      <w:r w:rsidR="008C2D92" w:rsidRPr="008C2D92">
        <w:rPr>
          <w:lang w:val="pt-PT"/>
        </w:rPr>
        <w:t xml:space="preserve"> o correcto preenchi</w:t>
      </w:r>
      <w:r w:rsidR="004C22B0">
        <w:rPr>
          <w:lang w:val="pt-PT"/>
        </w:rPr>
        <w:t>mento dos inquéritos escolares.</w:t>
      </w:r>
    </w:p>
    <w:p w14:paraId="4270AD6E" w14:textId="77777777" w:rsidR="004C22B0" w:rsidRDefault="008C2D92" w:rsidP="008C2D92">
      <w:pPr>
        <w:rPr>
          <w:lang w:val="pt-PT"/>
        </w:rPr>
      </w:pPr>
      <w:r w:rsidRPr="008C2D92">
        <w:rPr>
          <w:lang w:val="pt-PT"/>
        </w:rPr>
        <w:t xml:space="preserve">O </w:t>
      </w:r>
      <w:r w:rsidRPr="004C22B0">
        <w:rPr>
          <w:b/>
          <w:lang w:val="pt-PT"/>
        </w:rPr>
        <w:t>director de escola</w:t>
      </w:r>
      <w:r w:rsidRPr="008C2D92">
        <w:rPr>
          <w:lang w:val="pt-PT"/>
        </w:rPr>
        <w:t xml:space="preserve"> </w:t>
      </w:r>
      <w:r w:rsidR="004C22B0">
        <w:rPr>
          <w:lang w:val="pt-PT"/>
        </w:rPr>
        <w:t>é responsável pela realização dos inquéritos anuais da educação na sua escola.</w:t>
      </w:r>
      <w:r w:rsidR="006B24B7">
        <w:rPr>
          <w:lang w:val="pt-PT"/>
        </w:rPr>
        <w:t xml:space="preserve"> Para isto, deve explicar tanto a </w:t>
      </w:r>
      <w:r w:rsidR="006B24B7" w:rsidRPr="006B24B7">
        <w:rPr>
          <w:b/>
          <w:lang w:val="pt-PT"/>
        </w:rPr>
        <w:t>importância</w:t>
      </w:r>
      <w:r w:rsidR="006B24B7">
        <w:rPr>
          <w:lang w:val="pt-PT"/>
        </w:rPr>
        <w:t xml:space="preserve"> quanto o </w:t>
      </w:r>
      <w:r w:rsidR="006B24B7" w:rsidRPr="006B24B7">
        <w:rPr>
          <w:b/>
          <w:lang w:val="pt-PT"/>
        </w:rPr>
        <w:t>método</w:t>
      </w:r>
      <w:r w:rsidR="006B24B7">
        <w:rPr>
          <w:lang w:val="pt-PT"/>
        </w:rPr>
        <w:t xml:space="preserve"> de recolha de dados para os professores, dividindo as responsabilidades entre os membros da sua equipa.</w:t>
      </w:r>
    </w:p>
    <w:p w14:paraId="77BA3072" w14:textId="77777777" w:rsidR="006B24B7" w:rsidRDefault="006B24B7" w:rsidP="008C2D92">
      <w:pPr>
        <w:rPr>
          <w:noProof/>
          <w:lang w:val="pt-PT" w:eastAsia="en-ZA"/>
        </w:rPr>
      </w:pPr>
      <w:r>
        <w:rPr>
          <w:lang w:val="pt-PT"/>
        </w:rPr>
        <w:t>O</w:t>
      </w:r>
      <w:r w:rsidR="008C2D92" w:rsidRPr="008C2D92">
        <w:rPr>
          <w:lang w:val="pt-PT"/>
        </w:rPr>
        <w:t xml:space="preserve"> </w:t>
      </w:r>
      <w:r w:rsidR="008C2D92" w:rsidRPr="006B24B7">
        <w:rPr>
          <w:b/>
          <w:lang w:val="pt-PT"/>
        </w:rPr>
        <w:t>director de escola</w:t>
      </w:r>
      <w:r w:rsidR="008C2D92" w:rsidRPr="008C2D92">
        <w:rPr>
          <w:lang w:val="pt-PT"/>
        </w:rPr>
        <w:t xml:space="preserve"> é responsável pela veracidade dos dados preenchidos nos inquérito</w:t>
      </w:r>
      <w:r>
        <w:rPr>
          <w:lang w:val="pt-PT"/>
        </w:rPr>
        <w:t>s. A</w:t>
      </w:r>
      <w:r w:rsidR="008C2D92" w:rsidRPr="008C2D92">
        <w:rPr>
          <w:lang w:val="pt-PT"/>
        </w:rPr>
        <w:t xml:space="preserve">ntes do envio dos mesmos para o SDEJT, autentica-os com a sua assinatura e </w:t>
      </w:r>
      <w:r>
        <w:rPr>
          <w:lang w:val="pt-PT"/>
        </w:rPr>
        <w:t xml:space="preserve">o </w:t>
      </w:r>
      <w:r w:rsidR="008C2D92" w:rsidRPr="008C2D92">
        <w:rPr>
          <w:lang w:val="pt-PT"/>
        </w:rPr>
        <w:t>carimbo da escola.</w:t>
      </w:r>
      <w:r w:rsidRPr="006B24B7">
        <w:rPr>
          <w:noProof/>
          <w:lang w:val="pt-PT" w:eastAsia="en-ZA"/>
        </w:rPr>
        <w:t xml:space="preserve"> </w:t>
      </w:r>
      <w:r w:rsidR="008C2D92" w:rsidRPr="008C2D92">
        <w:rPr>
          <w:lang w:val="pt-PT"/>
        </w:rPr>
        <w:t xml:space="preserve">O </w:t>
      </w:r>
      <w:r w:rsidR="008C2D92" w:rsidRPr="006B24B7">
        <w:rPr>
          <w:b/>
          <w:lang w:val="pt-PT"/>
        </w:rPr>
        <w:t xml:space="preserve">SDEJT </w:t>
      </w:r>
      <w:r>
        <w:rPr>
          <w:b/>
          <w:lang w:val="pt-PT"/>
        </w:rPr>
        <w:t xml:space="preserve">confere e </w:t>
      </w:r>
      <w:r w:rsidR="008C2D92" w:rsidRPr="006B24B7">
        <w:rPr>
          <w:b/>
          <w:lang w:val="pt-PT"/>
        </w:rPr>
        <w:t>certifica</w:t>
      </w:r>
      <w:r w:rsidR="008C2D92" w:rsidRPr="008C2D92">
        <w:rPr>
          <w:lang w:val="pt-PT"/>
        </w:rPr>
        <w:t xml:space="preserve">, em cada inquérito escolar, a </w:t>
      </w:r>
      <w:r>
        <w:rPr>
          <w:lang w:val="pt-PT"/>
        </w:rPr>
        <w:t>confiabilidade</w:t>
      </w:r>
      <w:r w:rsidR="008C2D92" w:rsidRPr="008C2D92">
        <w:rPr>
          <w:lang w:val="pt-PT"/>
        </w:rPr>
        <w:t xml:space="preserve"> dos dados fornecidos, pela assinatura e carimbo da instituição, antes do seu envio para a DPEDH.</w:t>
      </w:r>
      <w:r w:rsidRPr="006B24B7">
        <w:rPr>
          <w:noProof/>
          <w:lang w:val="pt-PT" w:eastAsia="en-ZA"/>
        </w:rPr>
        <w:t xml:space="preserve"> </w:t>
      </w:r>
    </w:p>
    <w:p w14:paraId="3CE17D4D" w14:textId="77777777" w:rsidR="008C2D92" w:rsidRPr="008C2D92" w:rsidRDefault="006B24B7" w:rsidP="008C2D92">
      <w:pPr>
        <w:rPr>
          <w:lang w:val="pt-PT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64384" behindDoc="0" locked="0" layoutInCell="1" allowOverlap="1" wp14:anchorId="0CBCD3D9" wp14:editId="4317E3A7">
            <wp:simplePos x="0" y="0"/>
            <wp:positionH relativeFrom="column">
              <wp:posOffset>2206625</wp:posOffset>
            </wp:positionH>
            <wp:positionV relativeFrom="paragraph">
              <wp:posOffset>7620</wp:posOffset>
            </wp:positionV>
            <wp:extent cx="2057400" cy="375285"/>
            <wp:effectExtent l="0" t="0" r="0" b="571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ZA" w:eastAsia="en-ZA"/>
        </w:rPr>
        <w:drawing>
          <wp:inline distT="0" distB="0" distL="0" distR="0" wp14:anchorId="068563E0" wp14:editId="4655328F">
            <wp:extent cx="2074985" cy="375339"/>
            <wp:effectExtent l="0" t="0" r="1905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4855" cy="37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0BE6D" w14:textId="77777777" w:rsidR="008C2D92" w:rsidRDefault="008C2D92" w:rsidP="008C2D92">
      <w:pPr>
        <w:rPr>
          <w:lang w:val="pt-PT"/>
        </w:rPr>
      </w:pPr>
    </w:p>
    <w:p w14:paraId="18E63211" w14:textId="77777777" w:rsidR="008C2D92" w:rsidRPr="008C2D92" w:rsidRDefault="008C2D92" w:rsidP="008C2D92">
      <w:pPr>
        <w:rPr>
          <w:lang w:val="pt-PT"/>
        </w:rPr>
      </w:pPr>
    </w:p>
    <w:p w14:paraId="521B812E" w14:textId="77777777" w:rsidR="006539EE" w:rsidRPr="00336178" w:rsidRDefault="00F57807" w:rsidP="00E42E67">
      <w:pPr>
        <w:jc w:val="center"/>
        <w:rPr>
          <w:b/>
          <w:sz w:val="28"/>
          <w:lang w:val="pt-PT"/>
        </w:rPr>
      </w:pPr>
      <w:r w:rsidRPr="00336178">
        <w:rPr>
          <w:b/>
          <w:sz w:val="28"/>
          <w:lang w:val="pt-PT"/>
        </w:rPr>
        <w:t>Levantamento Estatístico 03 de Março</w:t>
      </w:r>
      <w:r w:rsidR="00841A4F" w:rsidRPr="00336178">
        <w:rPr>
          <w:b/>
          <w:sz w:val="28"/>
          <w:lang w:val="pt-PT"/>
        </w:rPr>
        <w:t xml:space="preserve"> – EP1</w:t>
      </w:r>
    </w:p>
    <w:p w14:paraId="043794BC" w14:textId="77777777" w:rsidR="00D4118F" w:rsidRPr="00782C81" w:rsidRDefault="00D4118F" w:rsidP="00336178">
      <w:pPr>
        <w:rPr>
          <w:lang w:val="pt-PT"/>
        </w:rPr>
      </w:pPr>
      <w:r w:rsidRPr="00336178">
        <w:rPr>
          <w:lang w:val="pt-PT"/>
        </w:rPr>
        <w:t xml:space="preserve">A </w:t>
      </w:r>
      <w:r w:rsidRPr="009F2653">
        <w:rPr>
          <w:b/>
          <w:lang w:val="pt-PT"/>
        </w:rPr>
        <w:t>identificação da escola</w:t>
      </w:r>
      <w:r w:rsidRPr="00336178">
        <w:rPr>
          <w:lang w:val="pt-PT"/>
        </w:rPr>
        <w:t xml:space="preserve"> é feita através do código</w:t>
      </w:r>
      <w:r w:rsidR="00336178" w:rsidRPr="00336178">
        <w:rPr>
          <w:lang w:val="pt-PT"/>
        </w:rPr>
        <w:t xml:space="preserve"> e do seu nome</w:t>
      </w:r>
      <w:r w:rsidRPr="00336178">
        <w:rPr>
          <w:lang w:val="pt-PT"/>
        </w:rPr>
        <w:t xml:space="preserve">. </w:t>
      </w:r>
      <w:r w:rsidRPr="00782C81">
        <w:rPr>
          <w:lang w:val="pt-PT"/>
        </w:rPr>
        <w:t>O código da escola é único, mesmo que a escola leccione dois ou mais níveis de ensino, num ou mais turnos (diurno, nocturno)</w:t>
      </w:r>
      <w:r w:rsidR="006803EF" w:rsidRPr="00782C81">
        <w:rPr>
          <w:lang w:val="pt-PT"/>
        </w:rPr>
        <w:t>.</w:t>
      </w:r>
    </w:p>
    <w:p w14:paraId="6351ADA9" w14:textId="77777777" w:rsidR="000B1D6E" w:rsidRPr="00336178" w:rsidRDefault="000B1D6E" w:rsidP="00336178">
      <w:pPr>
        <w:rPr>
          <w:lang w:val="pt-PT"/>
        </w:rPr>
      </w:pPr>
      <w:r w:rsidRPr="00336178">
        <w:rPr>
          <w:lang w:val="pt-PT"/>
        </w:rPr>
        <w:t xml:space="preserve">O código da escola </w:t>
      </w:r>
      <w:r w:rsidR="00472253" w:rsidRPr="00336178">
        <w:rPr>
          <w:lang w:val="pt-PT"/>
        </w:rPr>
        <w:t xml:space="preserve">é </w:t>
      </w:r>
      <w:r w:rsidRPr="00336178">
        <w:rPr>
          <w:lang w:val="pt-PT"/>
        </w:rPr>
        <w:t>gerado</w:t>
      </w:r>
      <w:r w:rsidR="006803EF" w:rsidRPr="00336178">
        <w:rPr>
          <w:lang w:val="pt-PT"/>
        </w:rPr>
        <w:t>,</w:t>
      </w:r>
      <w:r w:rsidRPr="00336178">
        <w:rPr>
          <w:lang w:val="pt-PT"/>
        </w:rPr>
        <w:t xml:space="preserve"> automaticamente</w:t>
      </w:r>
      <w:r w:rsidR="006803EF" w:rsidRPr="00336178">
        <w:rPr>
          <w:lang w:val="pt-PT"/>
        </w:rPr>
        <w:t>,</w:t>
      </w:r>
      <w:r w:rsidRPr="00336178">
        <w:rPr>
          <w:lang w:val="pt-PT"/>
        </w:rPr>
        <w:t xml:space="preserve"> na DPEDH</w:t>
      </w:r>
      <w:r w:rsidR="006803EF" w:rsidRPr="00336178">
        <w:rPr>
          <w:lang w:val="pt-PT"/>
        </w:rPr>
        <w:t>,</w:t>
      </w:r>
      <w:r w:rsidRPr="00336178">
        <w:rPr>
          <w:lang w:val="pt-PT"/>
        </w:rPr>
        <w:t xml:space="preserve"> e </w:t>
      </w:r>
      <w:r w:rsidR="00472253" w:rsidRPr="00336178">
        <w:rPr>
          <w:lang w:val="pt-PT"/>
        </w:rPr>
        <w:t>é</w:t>
      </w:r>
      <w:r w:rsidRPr="00336178">
        <w:rPr>
          <w:lang w:val="pt-PT"/>
        </w:rPr>
        <w:t xml:space="preserve"> enviado para o SDEJT que, por sua vez, envia-o para a escola</w:t>
      </w:r>
      <w:r w:rsidR="00D60588" w:rsidRPr="00336178">
        <w:rPr>
          <w:lang w:val="pt-PT"/>
        </w:rPr>
        <w:t>.</w:t>
      </w:r>
    </w:p>
    <w:p w14:paraId="4F802388" w14:textId="77777777" w:rsidR="00D4118F" w:rsidRPr="009F2653" w:rsidRDefault="008C5245" w:rsidP="00336178">
      <w:pPr>
        <w:rPr>
          <w:lang w:val="pt-PT"/>
        </w:rPr>
      </w:pPr>
      <w:r w:rsidRPr="009F2653">
        <w:rPr>
          <w:lang w:val="pt-PT"/>
        </w:rPr>
        <w:t>Cada</w:t>
      </w:r>
      <w:r w:rsidR="000B1D6E" w:rsidRPr="009F2653">
        <w:rPr>
          <w:lang w:val="pt-PT"/>
        </w:rPr>
        <w:t xml:space="preserve"> escola deve conhecer o seu código e preenchê-lo, nos inquéritos escolares do </w:t>
      </w:r>
      <w:r w:rsidR="0051048D" w:rsidRPr="009F2653">
        <w:rPr>
          <w:lang w:val="pt-PT"/>
        </w:rPr>
        <w:t xml:space="preserve">Levantamento </w:t>
      </w:r>
      <w:r w:rsidR="000B1D6E" w:rsidRPr="009F2653">
        <w:rPr>
          <w:lang w:val="pt-PT"/>
        </w:rPr>
        <w:t>3 de Março e do Aproveitamento Escolar</w:t>
      </w:r>
      <w:r w:rsidR="00D60588" w:rsidRPr="009F2653">
        <w:rPr>
          <w:lang w:val="pt-PT"/>
        </w:rPr>
        <w:t>.</w:t>
      </w:r>
      <w:r w:rsidR="009F2653" w:rsidRPr="009F2653">
        <w:rPr>
          <w:lang w:val="pt-PT"/>
        </w:rPr>
        <w:t xml:space="preserve"> </w:t>
      </w:r>
      <w:r w:rsidR="000B1D6E" w:rsidRPr="009F2653">
        <w:rPr>
          <w:lang w:val="pt-PT"/>
        </w:rPr>
        <w:t xml:space="preserve">A </w:t>
      </w:r>
      <w:r w:rsidR="00934F32" w:rsidRPr="009F2653">
        <w:rPr>
          <w:lang w:val="pt-PT"/>
        </w:rPr>
        <w:t>identificação da escola deve ser completada pela sua localização</w:t>
      </w:r>
      <w:r w:rsidR="000B1D6E" w:rsidRPr="009F2653">
        <w:rPr>
          <w:lang w:val="pt-PT"/>
        </w:rPr>
        <w:t xml:space="preserve"> </w:t>
      </w:r>
      <w:r w:rsidR="001376E0" w:rsidRPr="009F2653">
        <w:rPr>
          <w:lang w:val="pt-PT"/>
        </w:rPr>
        <w:t xml:space="preserve">administrativa </w:t>
      </w:r>
      <w:r w:rsidR="008C3196" w:rsidRPr="009F2653">
        <w:rPr>
          <w:lang w:val="pt-PT"/>
        </w:rPr>
        <w:t xml:space="preserve">(Posto Administrativo, Localidade, </w:t>
      </w:r>
      <w:r w:rsidR="00A022FA" w:rsidRPr="009F2653">
        <w:rPr>
          <w:lang w:val="pt-PT"/>
        </w:rPr>
        <w:t>Bairro</w:t>
      </w:r>
      <w:r w:rsidR="008C3196" w:rsidRPr="009F2653">
        <w:rPr>
          <w:lang w:val="pt-PT"/>
        </w:rPr>
        <w:t>) e a ZIP</w:t>
      </w:r>
      <w:r w:rsidR="00934F32" w:rsidRPr="009F2653">
        <w:rPr>
          <w:lang w:val="pt-PT"/>
        </w:rPr>
        <w:t xml:space="preserve">, </w:t>
      </w:r>
      <w:r w:rsidR="000B1D6E" w:rsidRPr="009F2653">
        <w:rPr>
          <w:lang w:val="pt-PT"/>
        </w:rPr>
        <w:t>nos inquéritos escolares</w:t>
      </w:r>
      <w:r w:rsidR="00934F32" w:rsidRPr="009F2653">
        <w:rPr>
          <w:lang w:val="pt-PT"/>
        </w:rPr>
        <w:t>,</w:t>
      </w:r>
      <w:r w:rsidR="000B1D6E" w:rsidRPr="009F2653">
        <w:rPr>
          <w:lang w:val="pt-PT"/>
        </w:rPr>
        <w:t xml:space="preserve"> para facilitar</w:t>
      </w:r>
      <w:r w:rsidR="00703957" w:rsidRPr="009F2653">
        <w:rPr>
          <w:lang w:val="pt-PT"/>
        </w:rPr>
        <w:t xml:space="preserve"> </w:t>
      </w:r>
      <w:r w:rsidR="000B1D6E" w:rsidRPr="009F2653">
        <w:rPr>
          <w:lang w:val="pt-PT"/>
        </w:rPr>
        <w:t>o enquadramento geográfico</w:t>
      </w:r>
      <w:r w:rsidR="00BB626E" w:rsidRPr="009F2653">
        <w:rPr>
          <w:lang w:val="pt-PT"/>
        </w:rPr>
        <w:t>.</w:t>
      </w:r>
    </w:p>
    <w:p w14:paraId="01DFEAE8" w14:textId="77777777" w:rsidR="00641A9C" w:rsidRPr="00E42E67" w:rsidRDefault="00D4118F" w:rsidP="00E42E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jc w:val="center"/>
        <w:rPr>
          <w:lang w:val="pt-PT"/>
        </w:rPr>
      </w:pPr>
      <w:r w:rsidRPr="00E42E67">
        <w:rPr>
          <w:lang w:val="pt-PT"/>
        </w:rPr>
        <w:t>Não se deve omitir o código da escola no inquérito escolar. O código facilita a identificação da escola.</w:t>
      </w:r>
      <w:r w:rsidR="00E42E67" w:rsidRPr="00E42E67">
        <w:rPr>
          <w:lang w:val="pt-PT"/>
        </w:rPr>
        <w:t xml:space="preserve"> </w:t>
      </w:r>
      <w:r w:rsidR="00641A9C" w:rsidRPr="00E42E67">
        <w:rPr>
          <w:lang w:val="pt-PT"/>
        </w:rPr>
        <w:t>Se a escola não conhece o código deve solicitá-lo ao SDEJT</w:t>
      </w:r>
      <w:r w:rsidR="00E415B4" w:rsidRPr="00E42E67">
        <w:rPr>
          <w:lang w:val="pt-PT"/>
        </w:rPr>
        <w:t>.</w:t>
      </w:r>
    </w:p>
    <w:p w14:paraId="0643793D" w14:textId="77777777" w:rsidR="006803EF" w:rsidRDefault="001D1A7A" w:rsidP="00336178">
      <w:pPr>
        <w:rPr>
          <w:lang w:val="pt-PT"/>
        </w:rPr>
      </w:pPr>
      <w:r w:rsidRPr="00E42E67">
        <w:rPr>
          <w:lang w:val="pt-PT"/>
        </w:rPr>
        <w:t xml:space="preserve">Para o preenchimento do inquérito escolar, as </w:t>
      </w:r>
      <w:r w:rsidRPr="00E42E67">
        <w:rPr>
          <w:b/>
          <w:lang w:val="pt-PT"/>
        </w:rPr>
        <w:t>fontes principais</w:t>
      </w:r>
      <w:r w:rsidRPr="00E42E67">
        <w:rPr>
          <w:lang w:val="pt-PT"/>
        </w:rPr>
        <w:t xml:space="preserve"> de dados são </w:t>
      </w:r>
      <w:r w:rsidR="00E42E67">
        <w:rPr>
          <w:lang w:val="pt-PT"/>
        </w:rPr>
        <w:t xml:space="preserve">os livros de turma, os registos e </w:t>
      </w:r>
      <w:r w:rsidRPr="00E42E67">
        <w:rPr>
          <w:lang w:val="pt-PT"/>
        </w:rPr>
        <w:t xml:space="preserve">processos de matrículas dos alunos, </w:t>
      </w:r>
      <w:r w:rsidR="00E42E67">
        <w:rPr>
          <w:lang w:val="pt-PT"/>
        </w:rPr>
        <w:t xml:space="preserve">as </w:t>
      </w:r>
      <w:r w:rsidRPr="00E42E67">
        <w:rPr>
          <w:lang w:val="pt-PT"/>
        </w:rPr>
        <w:t>certidões de nascimento e os registos administrativos.</w:t>
      </w:r>
    </w:p>
    <w:p w14:paraId="658EBA0E" w14:textId="77777777" w:rsidR="00925554" w:rsidRPr="00E42E67" w:rsidRDefault="004B34DB" w:rsidP="00336178">
      <w:pPr>
        <w:rPr>
          <w:lang w:val="pt-PT"/>
        </w:rPr>
      </w:pPr>
      <w:r>
        <w:rPr>
          <w:lang w:val="pt-PT"/>
        </w:rPr>
        <w:t>Deve-se ter atenção em todo o inquérito para o número de HM (</w:t>
      </w:r>
      <w:r w:rsidRPr="004B34DB">
        <w:rPr>
          <w:b/>
          <w:lang w:val="pt-PT"/>
        </w:rPr>
        <w:t>homens e mulheres</w:t>
      </w:r>
      <w:r>
        <w:rPr>
          <w:lang w:val="pt-PT"/>
        </w:rPr>
        <w:t>) corresponda à soma dos H (homens) e M (mulheres).</w:t>
      </w:r>
      <w:r w:rsidR="009F2653">
        <w:rPr>
          <w:lang w:val="pt-PT"/>
        </w:rPr>
        <w:t xml:space="preserve"> </w:t>
      </w:r>
      <w:r w:rsidR="00925554">
        <w:rPr>
          <w:lang w:val="pt-PT"/>
        </w:rPr>
        <w:t xml:space="preserve">Quando a informação for </w:t>
      </w:r>
      <w:r w:rsidR="00925554" w:rsidRPr="00925554">
        <w:rPr>
          <w:b/>
          <w:lang w:val="pt-PT"/>
        </w:rPr>
        <w:t>ZERO</w:t>
      </w:r>
      <w:r w:rsidR="00925554">
        <w:rPr>
          <w:lang w:val="pt-PT"/>
        </w:rPr>
        <w:t xml:space="preserve"> a célula correspondente deve ser anulada com um traço.</w:t>
      </w:r>
    </w:p>
    <w:p w14:paraId="2F8491F4" w14:textId="77777777" w:rsidR="00C02981" w:rsidRPr="00E42E67" w:rsidRDefault="00C02981" w:rsidP="00336178">
      <w:pPr>
        <w:rPr>
          <w:b/>
          <w:i/>
          <w:lang w:val="pt-PT"/>
        </w:rPr>
      </w:pPr>
      <w:r w:rsidRPr="00E42E67">
        <w:rPr>
          <w:b/>
          <w:i/>
          <w:lang w:val="pt-PT"/>
        </w:rPr>
        <w:t>Quadro 1</w:t>
      </w:r>
    </w:p>
    <w:p w14:paraId="0BE01742" w14:textId="77777777" w:rsidR="00907766" w:rsidRPr="00E42E67" w:rsidRDefault="00907766" w:rsidP="00336178">
      <w:pPr>
        <w:rPr>
          <w:lang w:val="pt-PT"/>
        </w:rPr>
      </w:pPr>
      <w:r w:rsidRPr="00782C81">
        <w:rPr>
          <w:lang w:val="pt-PT"/>
        </w:rPr>
        <w:t xml:space="preserve">O quadro 1 é de referência e serve para a </w:t>
      </w:r>
      <w:r w:rsidRPr="00782C81">
        <w:rPr>
          <w:u w:val="single"/>
          <w:lang w:val="pt-PT"/>
        </w:rPr>
        <w:t>validação</w:t>
      </w:r>
      <w:r w:rsidRPr="00782C81">
        <w:rPr>
          <w:lang w:val="pt-PT"/>
        </w:rPr>
        <w:t xml:space="preserve"> da maior parte dos quadros subsequentes. </w:t>
      </w:r>
      <w:r w:rsidRPr="00E42E67">
        <w:rPr>
          <w:lang w:val="pt-PT"/>
        </w:rPr>
        <w:t xml:space="preserve">Validação significa conferir aos dados a </w:t>
      </w:r>
      <w:r w:rsidR="00E42E67" w:rsidRPr="00E42E67">
        <w:rPr>
          <w:u w:val="single"/>
          <w:lang w:val="pt-PT"/>
        </w:rPr>
        <w:t>coerência</w:t>
      </w:r>
      <w:r w:rsidR="00E42E67">
        <w:rPr>
          <w:lang w:val="pt-PT"/>
        </w:rPr>
        <w:t xml:space="preserve"> que demonstra a </w:t>
      </w:r>
      <w:r w:rsidRPr="00E42E67">
        <w:rPr>
          <w:u w:val="single"/>
          <w:lang w:val="pt-PT"/>
        </w:rPr>
        <w:t>veracidade</w:t>
      </w:r>
      <w:r w:rsidR="00E42E67">
        <w:rPr>
          <w:lang w:val="pt-PT"/>
        </w:rPr>
        <w:t xml:space="preserve"> do inquérito</w:t>
      </w:r>
      <w:r w:rsidRPr="00E42E67">
        <w:rPr>
          <w:lang w:val="pt-PT"/>
        </w:rPr>
        <w:t>, através da comparação d</w:t>
      </w:r>
      <w:r w:rsidR="00790F27" w:rsidRPr="00E42E67">
        <w:rPr>
          <w:lang w:val="pt-PT"/>
        </w:rPr>
        <w:t>o</w:t>
      </w:r>
      <w:r w:rsidRPr="00E42E67">
        <w:rPr>
          <w:lang w:val="pt-PT"/>
        </w:rPr>
        <w:t xml:space="preserve">s </w:t>
      </w:r>
      <w:r w:rsidR="00E42E67">
        <w:rPr>
          <w:lang w:val="pt-PT"/>
        </w:rPr>
        <w:t xml:space="preserve">dados nos </w:t>
      </w:r>
      <w:r w:rsidRPr="00E42E67">
        <w:rPr>
          <w:lang w:val="pt-PT"/>
        </w:rPr>
        <w:t xml:space="preserve">diferentes </w:t>
      </w:r>
      <w:r w:rsidR="00790F27" w:rsidRPr="00E42E67">
        <w:rPr>
          <w:lang w:val="pt-PT"/>
        </w:rPr>
        <w:t>quadros</w:t>
      </w:r>
      <w:r w:rsidRPr="00E42E67">
        <w:rPr>
          <w:lang w:val="pt-PT"/>
        </w:rPr>
        <w:t xml:space="preserve"> com o</w:t>
      </w:r>
      <w:r w:rsidR="00E42E67">
        <w:rPr>
          <w:lang w:val="pt-PT"/>
        </w:rPr>
        <w:t>s dados no q</w:t>
      </w:r>
      <w:r w:rsidRPr="00E42E67">
        <w:rPr>
          <w:lang w:val="pt-PT"/>
        </w:rPr>
        <w:t>uadro 1.</w:t>
      </w:r>
    </w:p>
    <w:p w14:paraId="2EE8FBBF" w14:textId="77777777" w:rsidR="00E42E67" w:rsidRDefault="00907766" w:rsidP="00E42E67">
      <w:pPr>
        <w:spacing w:after="0"/>
        <w:rPr>
          <w:lang w:val="pt-PT"/>
        </w:rPr>
      </w:pPr>
      <w:r w:rsidRPr="00E42E67">
        <w:rPr>
          <w:lang w:val="pt-PT"/>
        </w:rPr>
        <w:t>N</w:t>
      </w:r>
      <w:r w:rsidR="00E42E67" w:rsidRPr="00E42E67">
        <w:rPr>
          <w:lang w:val="pt-PT"/>
        </w:rPr>
        <w:t>o</w:t>
      </w:r>
      <w:r w:rsidRPr="00E42E67">
        <w:rPr>
          <w:lang w:val="pt-PT"/>
        </w:rPr>
        <w:t xml:space="preserve"> quadro 1, preenche</w:t>
      </w:r>
      <w:r w:rsidR="00E42E67">
        <w:rPr>
          <w:lang w:val="pt-PT"/>
        </w:rPr>
        <w:t>m</w:t>
      </w:r>
      <w:r w:rsidRPr="00E42E67">
        <w:rPr>
          <w:lang w:val="pt-PT"/>
        </w:rPr>
        <w:t>-se</w:t>
      </w:r>
      <w:r w:rsidR="00E42E67">
        <w:rPr>
          <w:lang w:val="pt-PT"/>
        </w:rPr>
        <w:t xml:space="preserve"> os dados, no dia 3 de Março de cada ano, sobre:</w:t>
      </w:r>
    </w:p>
    <w:p w14:paraId="3B0E8DC7" w14:textId="77777777" w:rsidR="00E42E67" w:rsidRPr="00E42E67" w:rsidRDefault="00907766" w:rsidP="00E42E67">
      <w:pPr>
        <w:pStyle w:val="ListParagraph"/>
        <w:numPr>
          <w:ilvl w:val="0"/>
          <w:numId w:val="3"/>
        </w:numPr>
        <w:spacing w:after="120"/>
        <w:rPr>
          <w:lang w:val="pt-PT"/>
        </w:rPr>
      </w:pPr>
      <w:r w:rsidRPr="00E42E67">
        <w:rPr>
          <w:lang w:val="pt-PT"/>
        </w:rPr>
        <w:t>o número de alunos por classe, idade e sexo;</w:t>
      </w:r>
    </w:p>
    <w:p w14:paraId="3861D865" w14:textId="77777777" w:rsidR="00E42E67" w:rsidRPr="00E42E67" w:rsidRDefault="00907766" w:rsidP="00E42E67">
      <w:pPr>
        <w:pStyle w:val="ListParagraph"/>
        <w:numPr>
          <w:ilvl w:val="0"/>
          <w:numId w:val="3"/>
        </w:numPr>
        <w:spacing w:after="120"/>
        <w:rPr>
          <w:lang w:val="pt-PT"/>
        </w:rPr>
      </w:pPr>
      <w:r w:rsidRPr="00E42E67">
        <w:rPr>
          <w:lang w:val="pt-PT"/>
        </w:rPr>
        <w:t>alunos repetentes e internos por classe e sexo</w:t>
      </w:r>
      <w:r w:rsidR="00E42E67" w:rsidRPr="00E42E67">
        <w:rPr>
          <w:lang w:val="pt-PT"/>
        </w:rPr>
        <w:t>;</w:t>
      </w:r>
    </w:p>
    <w:p w14:paraId="1CB77103" w14:textId="77777777" w:rsidR="00907766" w:rsidRPr="00E42E67" w:rsidRDefault="00907766" w:rsidP="00E42E67">
      <w:pPr>
        <w:pStyle w:val="ListParagraph"/>
        <w:numPr>
          <w:ilvl w:val="0"/>
          <w:numId w:val="3"/>
        </w:numPr>
        <w:spacing w:after="120"/>
        <w:rPr>
          <w:lang w:val="pt-PT"/>
        </w:rPr>
      </w:pPr>
      <w:r w:rsidRPr="00E42E67">
        <w:rPr>
          <w:lang w:val="pt-PT"/>
        </w:rPr>
        <w:t>número de turmas por classe.</w:t>
      </w:r>
    </w:p>
    <w:p w14:paraId="44773D28" w14:textId="77777777" w:rsidR="001D4A16" w:rsidRPr="00E42E67" w:rsidRDefault="001D4A16" w:rsidP="00D306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jc w:val="center"/>
        <w:rPr>
          <w:lang w:val="pt-PT"/>
        </w:rPr>
      </w:pPr>
      <w:r w:rsidRPr="00E42E67">
        <w:rPr>
          <w:lang w:val="pt-PT"/>
        </w:rPr>
        <w:t xml:space="preserve">A </w:t>
      </w:r>
      <w:r w:rsidR="00E42E67" w:rsidRPr="00E42E67">
        <w:rPr>
          <w:lang w:val="pt-PT"/>
        </w:rPr>
        <w:t xml:space="preserve">principal fonte de dados para as idades dos alunos </w:t>
      </w:r>
      <w:r w:rsidR="00E42E67">
        <w:rPr>
          <w:lang w:val="pt-PT"/>
        </w:rPr>
        <w:t xml:space="preserve">é </w:t>
      </w:r>
      <w:r w:rsidRPr="00E42E67">
        <w:rPr>
          <w:lang w:val="pt-PT"/>
        </w:rPr>
        <w:t>a Certidão d</w:t>
      </w:r>
      <w:r w:rsidR="00E42E67">
        <w:rPr>
          <w:lang w:val="pt-PT"/>
        </w:rPr>
        <w:t>e Nascimento.</w:t>
      </w:r>
    </w:p>
    <w:p w14:paraId="2D7202CC" w14:textId="3CDAE7AB" w:rsidR="00D306A7" w:rsidRDefault="001D4A16" w:rsidP="00D306A7">
      <w:pPr>
        <w:rPr>
          <w:lang w:val="pt-PT"/>
        </w:rPr>
      </w:pPr>
      <w:r w:rsidRPr="00E42E67">
        <w:rPr>
          <w:lang w:val="pt-PT"/>
        </w:rPr>
        <w:t xml:space="preserve">No país, há crianças que ainda não possuem </w:t>
      </w:r>
      <w:r w:rsidRPr="00D306A7">
        <w:rPr>
          <w:b/>
          <w:lang w:val="pt-PT"/>
        </w:rPr>
        <w:t>certidão de nascimento</w:t>
      </w:r>
      <w:r w:rsidRPr="00E42E67">
        <w:rPr>
          <w:lang w:val="pt-PT"/>
        </w:rPr>
        <w:t xml:space="preserve">. </w:t>
      </w:r>
      <w:r w:rsidRPr="00D306A7">
        <w:rPr>
          <w:lang w:val="pt-PT"/>
        </w:rPr>
        <w:t>Nestes casos</w:t>
      </w:r>
      <w:r w:rsidR="00EA70DC" w:rsidRPr="00D306A7">
        <w:rPr>
          <w:lang w:val="pt-PT"/>
        </w:rPr>
        <w:t>,</w:t>
      </w:r>
      <w:r w:rsidRPr="00D306A7">
        <w:rPr>
          <w:lang w:val="pt-PT"/>
        </w:rPr>
        <w:t xml:space="preserve"> é necessário consultar </w:t>
      </w:r>
      <w:r w:rsidR="00EA70DC" w:rsidRPr="00D306A7">
        <w:rPr>
          <w:lang w:val="pt-PT"/>
        </w:rPr>
        <w:t>o</w:t>
      </w:r>
      <w:r w:rsidRPr="00D306A7">
        <w:rPr>
          <w:lang w:val="pt-PT"/>
        </w:rPr>
        <w:t>s pais e/ou encarregados de educação para se obter as idades reais das crianças</w:t>
      </w:r>
      <w:r w:rsidR="00EA70DC" w:rsidRPr="00D306A7">
        <w:rPr>
          <w:lang w:val="pt-PT"/>
        </w:rPr>
        <w:t>.</w:t>
      </w:r>
      <w:r w:rsidR="00D306A7" w:rsidRPr="00D306A7">
        <w:rPr>
          <w:lang w:val="pt-PT"/>
        </w:rPr>
        <w:t xml:space="preserve"> </w:t>
      </w:r>
      <w:r w:rsidR="00E42E67" w:rsidRPr="00E42E67">
        <w:rPr>
          <w:lang w:val="pt-PT"/>
        </w:rPr>
        <w:t>Os directores de escola devem apoiar</w:t>
      </w:r>
      <w:r w:rsidR="00E42E67">
        <w:rPr>
          <w:lang w:val="pt-PT"/>
        </w:rPr>
        <w:t xml:space="preserve"> os pais </w:t>
      </w:r>
      <w:r w:rsidR="00D306A7">
        <w:rPr>
          <w:lang w:val="pt-PT"/>
        </w:rPr>
        <w:t xml:space="preserve">e encarregados de educação </w:t>
      </w:r>
      <w:r w:rsidR="00E42E67">
        <w:rPr>
          <w:lang w:val="pt-PT"/>
        </w:rPr>
        <w:t>a obterem a Certidão de Nascimento</w:t>
      </w:r>
      <w:r w:rsidR="00D306A7">
        <w:rPr>
          <w:lang w:val="pt-PT"/>
        </w:rPr>
        <w:t xml:space="preserve"> junto aos serviços pú</w:t>
      </w:r>
      <w:r w:rsidR="00E53177">
        <w:rPr>
          <w:lang w:val="pt-PT"/>
        </w:rPr>
        <w:t>blicos disponíveis no distrito.</w:t>
      </w:r>
    </w:p>
    <w:p w14:paraId="09E208BB" w14:textId="77777777" w:rsidR="004E5333" w:rsidRPr="00D306A7" w:rsidRDefault="004E5333" w:rsidP="00D306A7">
      <w:pPr>
        <w:rPr>
          <w:lang w:val="pt-PT"/>
        </w:rPr>
      </w:pPr>
      <w:r>
        <w:rPr>
          <w:lang w:val="pt-PT"/>
        </w:rPr>
        <w:t xml:space="preserve">Consideram-se com </w:t>
      </w:r>
      <w:r w:rsidRPr="004E5333">
        <w:rPr>
          <w:b/>
          <w:lang w:val="pt-PT"/>
        </w:rPr>
        <w:t>6 anos</w:t>
      </w:r>
      <w:r>
        <w:rPr>
          <w:lang w:val="pt-PT"/>
        </w:rPr>
        <w:t xml:space="preserve"> de idade todos aqueles que completam esta idade no ano do inquérito.</w:t>
      </w:r>
    </w:p>
    <w:p w14:paraId="3F759F63" w14:textId="77777777" w:rsidR="002A147F" w:rsidRDefault="00987EAB" w:rsidP="00336178">
      <w:pPr>
        <w:rPr>
          <w:lang w:val="pt-PT"/>
        </w:rPr>
      </w:pPr>
      <w:r w:rsidRPr="00D306A7">
        <w:rPr>
          <w:lang w:val="pt-PT"/>
        </w:rPr>
        <w:lastRenderedPageBreak/>
        <w:t xml:space="preserve">Considera-se </w:t>
      </w:r>
      <w:r w:rsidRPr="00D306A7">
        <w:rPr>
          <w:b/>
          <w:lang w:val="pt-PT"/>
        </w:rPr>
        <w:t>turma pura</w:t>
      </w:r>
      <w:r w:rsidRPr="00D306A7">
        <w:rPr>
          <w:lang w:val="pt-PT"/>
        </w:rPr>
        <w:t xml:space="preserve"> aquela que é constituída por alunos da mesma classe, enquanto a </w:t>
      </w:r>
      <w:r w:rsidRPr="00D306A7">
        <w:rPr>
          <w:b/>
          <w:lang w:val="pt-PT"/>
        </w:rPr>
        <w:t>turma mista</w:t>
      </w:r>
      <w:r w:rsidRPr="00D306A7">
        <w:rPr>
          <w:lang w:val="pt-PT"/>
        </w:rPr>
        <w:t xml:space="preserve"> pode incluir alunos de diferentes classes</w:t>
      </w:r>
      <w:r w:rsidR="00D306A7" w:rsidRPr="00D306A7">
        <w:rPr>
          <w:lang w:val="pt-PT"/>
        </w:rPr>
        <w:t>.</w:t>
      </w:r>
      <w:r w:rsidR="00D306A7">
        <w:rPr>
          <w:lang w:val="pt-PT"/>
        </w:rPr>
        <w:t xml:space="preserve"> Quando há </w:t>
      </w:r>
      <w:r w:rsidRPr="00D306A7">
        <w:rPr>
          <w:lang w:val="pt-PT"/>
        </w:rPr>
        <w:t>mais do que duas classes</w:t>
      </w:r>
      <w:r w:rsidR="00D306A7">
        <w:rPr>
          <w:lang w:val="pt-PT"/>
        </w:rPr>
        <w:t xml:space="preserve"> na mesma turma esta </w:t>
      </w:r>
      <w:r w:rsidRPr="00D306A7">
        <w:rPr>
          <w:lang w:val="pt-PT"/>
        </w:rPr>
        <w:t>é registada na classe maior.</w:t>
      </w:r>
      <w:r w:rsidR="00D306A7">
        <w:rPr>
          <w:lang w:val="pt-PT"/>
        </w:rPr>
        <w:t xml:space="preserve"> A 1ª classe do EP1 não pode ter turmas mistas.</w:t>
      </w:r>
    </w:p>
    <w:p w14:paraId="1E706E4F" w14:textId="1245748E" w:rsidR="00D306A7" w:rsidRDefault="00D306A7" w:rsidP="00D306A7">
      <w:pPr>
        <w:rPr>
          <w:lang w:val="pt-PT"/>
        </w:rPr>
      </w:pPr>
      <w:r w:rsidRPr="00D306A7">
        <w:rPr>
          <w:lang w:val="pt-PT"/>
        </w:rPr>
        <w:t xml:space="preserve">Os alunos </w:t>
      </w:r>
      <w:r w:rsidRPr="00D306A7">
        <w:rPr>
          <w:b/>
          <w:lang w:val="pt-PT"/>
        </w:rPr>
        <w:t>internos</w:t>
      </w:r>
      <w:r w:rsidRPr="00D306A7">
        <w:rPr>
          <w:lang w:val="pt-PT"/>
        </w:rPr>
        <w:t xml:space="preserve"> são aqueles que v</w:t>
      </w:r>
      <w:r>
        <w:rPr>
          <w:lang w:val="pt-PT"/>
        </w:rPr>
        <w:t>ivem no centro internato e /ou em l</w:t>
      </w:r>
      <w:r w:rsidRPr="00D306A7">
        <w:rPr>
          <w:lang w:val="pt-PT"/>
        </w:rPr>
        <w:t xml:space="preserve">ares </w:t>
      </w:r>
      <w:r w:rsidR="00E53177">
        <w:rPr>
          <w:lang w:val="pt-PT"/>
        </w:rPr>
        <w:t>fora</w:t>
      </w:r>
      <w:r w:rsidRPr="00D306A7">
        <w:rPr>
          <w:lang w:val="pt-PT"/>
        </w:rPr>
        <w:t xml:space="preserve"> </w:t>
      </w:r>
      <w:r w:rsidR="00E53177">
        <w:rPr>
          <w:lang w:val="pt-PT"/>
        </w:rPr>
        <w:t>da</w:t>
      </w:r>
      <w:r w:rsidRPr="00D306A7">
        <w:rPr>
          <w:lang w:val="pt-PT"/>
        </w:rPr>
        <w:t xml:space="preserve"> escola.</w:t>
      </w:r>
    </w:p>
    <w:p w14:paraId="5A44A244" w14:textId="77777777" w:rsidR="00D306A7" w:rsidRPr="00D306A7" w:rsidRDefault="00D306A7" w:rsidP="00D306A7">
      <w:pPr>
        <w:rPr>
          <w:lang w:val="pt-PT"/>
        </w:rPr>
      </w:pPr>
      <w:r>
        <w:rPr>
          <w:lang w:val="pt-PT"/>
        </w:rPr>
        <w:t xml:space="preserve">Os alunos </w:t>
      </w:r>
      <w:r w:rsidRPr="00D306A7">
        <w:rPr>
          <w:b/>
          <w:lang w:val="pt-PT"/>
        </w:rPr>
        <w:t>repetentes</w:t>
      </w:r>
      <w:r>
        <w:rPr>
          <w:lang w:val="pt-PT"/>
        </w:rPr>
        <w:t xml:space="preserve"> são aqueles que frequentaram a mesma classe no ano anterior.</w:t>
      </w:r>
    </w:p>
    <w:p w14:paraId="1611F52E" w14:textId="77777777" w:rsidR="002A147F" w:rsidRPr="00D306A7" w:rsidRDefault="00D306A7" w:rsidP="00D306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b/>
          <w:lang w:val="pt-PT"/>
        </w:rPr>
      </w:pPr>
      <w:r w:rsidRPr="00D306A7">
        <w:rPr>
          <w:b/>
          <w:lang w:val="pt-PT"/>
        </w:rPr>
        <w:t>Para a v</w:t>
      </w:r>
      <w:r w:rsidR="00602335" w:rsidRPr="00D306A7">
        <w:rPr>
          <w:b/>
          <w:lang w:val="pt-PT"/>
        </w:rPr>
        <w:t>erificação dos dados</w:t>
      </w:r>
      <w:r w:rsidRPr="00D306A7">
        <w:rPr>
          <w:b/>
          <w:lang w:val="pt-PT"/>
        </w:rPr>
        <w:t>:</w:t>
      </w:r>
    </w:p>
    <w:p w14:paraId="49F79D75" w14:textId="77777777" w:rsidR="00602335" w:rsidRPr="00D306A7" w:rsidRDefault="00D306A7" w:rsidP="00D306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lang w:val="pt-PT"/>
        </w:rPr>
      </w:pPr>
      <w:r>
        <w:rPr>
          <w:lang w:val="pt-PT"/>
        </w:rPr>
        <w:t>Comparar a soma</w:t>
      </w:r>
      <w:r w:rsidR="00602335" w:rsidRPr="00D306A7">
        <w:rPr>
          <w:lang w:val="pt-PT"/>
        </w:rPr>
        <w:t xml:space="preserve"> </w:t>
      </w:r>
      <w:r>
        <w:rPr>
          <w:lang w:val="pt-PT"/>
        </w:rPr>
        <w:t>d</w:t>
      </w:r>
      <w:r w:rsidR="00602335" w:rsidRPr="00D306A7">
        <w:rPr>
          <w:lang w:val="pt-PT"/>
        </w:rPr>
        <w:t>o total de a</w:t>
      </w:r>
      <w:r w:rsidRPr="00D306A7">
        <w:rPr>
          <w:lang w:val="pt-PT"/>
        </w:rPr>
        <w:t>lunos por classe com</w:t>
      </w:r>
      <w:r w:rsidR="00602335" w:rsidRPr="00D306A7">
        <w:rPr>
          <w:lang w:val="pt-PT"/>
        </w:rPr>
        <w:t xml:space="preserve"> o total global</w:t>
      </w:r>
      <w:r>
        <w:rPr>
          <w:lang w:val="pt-PT"/>
        </w:rPr>
        <w:t>, que devem ser iguais</w:t>
      </w:r>
      <w:r w:rsidR="00602335" w:rsidRPr="00D306A7">
        <w:rPr>
          <w:lang w:val="pt-PT"/>
        </w:rPr>
        <w:t>.</w:t>
      </w:r>
    </w:p>
    <w:p w14:paraId="3B6070BD" w14:textId="345D27D9" w:rsidR="00602335" w:rsidRDefault="00602335" w:rsidP="00D306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lang w:val="pt-PT"/>
        </w:rPr>
      </w:pPr>
      <w:r w:rsidRPr="00D306A7">
        <w:rPr>
          <w:lang w:val="pt-PT"/>
        </w:rPr>
        <w:t>Comparar o número de alunos com o</w:t>
      </w:r>
      <w:r w:rsidR="00E53177">
        <w:rPr>
          <w:lang w:val="pt-PT"/>
        </w:rPr>
        <w:t xml:space="preserve">s dados dos levantamentos </w:t>
      </w:r>
      <w:r w:rsidRPr="00D306A7">
        <w:rPr>
          <w:lang w:val="pt-PT"/>
        </w:rPr>
        <w:t xml:space="preserve"> do ano anterior e </w:t>
      </w:r>
      <w:r w:rsidR="00E53177">
        <w:rPr>
          <w:lang w:val="pt-PT"/>
        </w:rPr>
        <w:t>verificar a plausibilidade</w:t>
      </w:r>
      <w:r w:rsidRPr="00D306A7">
        <w:rPr>
          <w:lang w:val="pt-PT"/>
        </w:rPr>
        <w:t>.</w:t>
      </w:r>
      <w:r w:rsidR="00E53177">
        <w:rPr>
          <w:lang w:val="pt-PT"/>
        </w:rPr>
        <w:t xml:space="preserve"> </w:t>
      </w:r>
      <w:r w:rsidR="00E53177" w:rsidRPr="00485821">
        <w:rPr>
          <w:lang w:val="pt-PT"/>
        </w:rPr>
        <w:t>Deve haver consistência na variação dos dados entre dois anos cons</w:t>
      </w:r>
      <w:r w:rsidR="00E53177">
        <w:rPr>
          <w:lang w:val="pt-PT"/>
        </w:rPr>
        <w:t>e</w:t>
      </w:r>
      <w:r w:rsidR="00E53177" w:rsidRPr="00485821">
        <w:rPr>
          <w:lang w:val="pt-PT"/>
        </w:rPr>
        <w:t>cutivos</w:t>
      </w:r>
      <w:r w:rsidR="00E53177">
        <w:rPr>
          <w:lang w:val="pt-PT"/>
        </w:rPr>
        <w:t>. Qualquer variação significativa carece de verificação/certificação. Por exemplo, se uma escola não teve nenhuma sala adicional, como se pode</w:t>
      </w:r>
      <w:r w:rsidR="00E53177">
        <w:rPr>
          <w:lang w:val="pt-PT"/>
        </w:rPr>
        <w:t>ria</w:t>
      </w:r>
      <w:r w:rsidR="00E53177">
        <w:rPr>
          <w:lang w:val="pt-PT"/>
        </w:rPr>
        <w:t xml:space="preserve"> explicar um incremento si</w:t>
      </w:r>
      <w:r w:rsidR="00E53177">
        <w:rPr>
          <w:lang w:val="pt-PT"/>
        </w:rPr>
        <w:t>gnificativo do número de alunos.</w:t>
      </w:r>
    </w:p>
    <w:p w14:paraId="7DD1D753" w14:textId="77777777" w:rsidR="004E5333" w:rsidRPr="00D306A7" w:rsidRDefault="004E5333" w:rsidP="00D306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lang w:val="pt-PT"/>
        </w:rPr>
      </w:pPr>
      <w:r>
        <w:rPr>
          <w:lang w:val="pt-PT"/>
        </w:rPr>
        <w:t>No quadro 1, há a indicação de três responsáveis: 1) pelo preenchimento; 2) pelo director da escola (que conferiu os dados e confirma a sua veracidade) e 3) pelo SDEJT, que conferiu novamente e reitera a fiabilidade dos dados.</w:t>
      </w:r>
    </w:p>
    <w:p w14:paraId="763E9518" w14:textId="77777777" w:rsidR="002A147F" w:rsidRPr="004E5333" w:rsidRDefault="002A147F" w:rsidP="00336178">
      <w:pPr>
        <w:rPr>
          <w:lang w:val="pt-PT"/>
        </w:rPr>
      </w:pPr>
    </w:p>
    <w:p w14:paraId="59EAA2FE" w14:textId="77777777" w:rsidR="002A147F" w:rsidRPr="004E5333" w:rsidRDefault="00F05655" w:rsidP="00336178">
      <w:pPr>
        <w:rPr>
          <w:b/>
          <w:i/>
          <w:lang w:val="pt-PT"/>
        </w:rPr>
      </w:pPr>
      <w:r w:rsidRPr="004E5333">
        <w:rPr>
          <w:b/>
          <w:i/>
          <w:lang w:val="pt-PT"/>
        </w:rPr>
        <w:t>Quadro 2</w:t>
      </w:r>
    </w:p>
    <w:p w14:paraId="197BCC0F" w14:textId="77777777" w:rsidR="004B34DB" w:rsidRDefault="00F05655" w:rsidP="00336178">
      <w:pPr>
        <w:rPr>
          <w:lang w:val="pt-PT"/>
        </w:rPr>
      </w:pPr>
      <w:r w:rsidRPr="004E5333">
        <w:rPr>
          <w:lang w:val="pt-PT"/>
        </w:rPr>
        <w:t>Neste quadro</w:t>
      </w:r>
      <w:r w:rsidR="004E5333" w:rsidRPr="004E5333">
        <w:rPr>
          <w:lang w:val="pt-PT"/>
        </w:rPr>
        <w:t>,</w:t>
      </w:r>
      <w:r w:rsidRPr="004E5333">
        <w:rPr>
          <w:lang w:val="pt-PT"/>
        </w:rPr>
        <w:t xml:space="preserve"> </w:t>
      </w:r>
      <w:r w:rsidR="004E5333">
        <w:rPr>
          <w:lang w:val="pt-PT"/>
        </w:rPr>
        <w:t>preenche-se</w:t>
      </w:r>
      <w:r w:rsidRPr="004E5333">
        <w:rPr>
          <w:lang w:val="pt-PT"/>
        </w:rPr>
        <w:t xml:space="preserve"> o número de professores </w:t>
      </w:r>
      <w:r w:rsidR="004E5333">
        <w:rPr>
          <w:lang w:val="pt-PT"/>
        </w:rPr>
        <w:t xml:space="preserve">que dão aulas no EP1 </w:t>
      </w:r>
      <w:r w:rsidRPr="004E5333">
        <w:rPr>
          <w:lang w:val="pt-PT"/>
        </w:rPr>
        <w:t xml:space="preserve">por </w:t>
      </w:r>
      <w:r w:rsidR="004B34DB">
        <w:rPr>
          <w:lang w:val="pt-PT"/>
        </w:rPr>
        <w:t xml:space="preserve">tipo de </w:t>
      </w:r>
      <w:r w:rsidRPr="004E5333">
        <w:rPr>
          <w:lang w:val="pt-PT"/>
        </w:rPr>
        <w:t>habilitaç</w:t>
      </w:r>
      <w:r w:rsidR="004B34DB">
        <w:rPr>
          <w:lang w:val="pt-PT"/>
        </w:rPr>
        <w:t>ão pedagógica</w:t>
      </w:r>
      <w:r w:rsidRPr="004E5333">
        <w:rPr>
          <w:lang w:val="pt-PT"/>
        </w:rPr>
        <w:t xml:space="preserve">. </w:t>
      </w:r>
      <w:r w:rsidRPr="004B34DB">
        <w:rPr>
          <w:lang w:val="pt-PT"/>
        </w:rPr>
        <w:t>Se um professor lecciona dois níveis de ensino</w:t>
      </w:r>
      <w:r w:rsidR="004B34DB" w:rsidRPr="004B34DB">
        <w:rPr>
          <w:lang w:val="pt-PT"/>
        </w:rPr>
        <w:t xml:space="preserve">, este </w:t>
      </w:r>
      <w:r w:rsidR="004B34DB">
        <w:rPr>
          <w:lang w:val="pt-PT"/>
        </w:rPr>
        <w:t>é</w:t>
      </w:r>
      <w:r w:rsidRPr="004B34DB">
        <w:rPr>
          <w:lang w:val="pt-PT"/>
        </w:rPr>
        <w:t xml:space="preserve"> registado no nível de ensino em que </w:t>
      </w:r>
      <w:r w:rsidRPr="004B34DB">
        <w:rPr>
          <w:b/>
          <w:lang w:val="pt-PT"/>
        </w:rPr>
        <w:t>lecciona mais horas</w:t>
      </w:r>
      <w:r w:rsidRPr="004B34DB">
        <w:rPr>
          <w:lang w:val="pt-PT"/>
        </w:rPr>
        <w:t>.</w:t>
      </w:r>
    </w:p>
    <w:p w14:paraId="3D501080" w14:textId="34A91EC2" w:rsidR="00F05655" w:rsidRDefault="004B34DB" w:rsidP="00336178">
      <w:pPr>
        <w:rPr>
          <w:lang w:val="pt-PT"/>
        </w:rPr>
      </w:pPr>
      <w:r>
        <w:rPr>
          <w:lang w:val="pt-PT"/>
        </w:rPr>
        <w:t>Devem ser também</w:t>
      </w:r>
      <w:r w:rsidR="00E53177">
        <w:rPr>
          <w:lang w:val="pt-PT"/>
        </w:rPr>
        <w:t xml:space="preserve"> excepcionalmente</w:t>
      </w:r>
      <w:r w:rsidRPr="004B34DB">
        <w:rPr>
          <w:lang w:val="pt-PT"/>
        </w:rPr>
        <w:t xml:space="preserve"> </w:t>
      </w:r>
      <w:r w:rsidR="00F05655" w:rsidRPr="004B34DB">
        <w:rPr>
          <w:lang w:val="pt-PT"/>
        </w:rPr>
        <w:t xml:space="preserve">registados </w:t>
      </w:r>
      <w:r>
        <w:rPr>
          <w:lang w:val="pt-PT"/>
        </w:rPr>
        <w:t xml:space="preserve">os </w:t>
      </w:r>
      <w:r w:rsidR="00F05655" w:rsidRPr="004B34DB">
        <w:rPr>
          <w:lang w:val="pt-PT"/>
        </w:rPr>
        <w:t xml:space="preserve">professores cuja </w:t>
      </w:r>
      <w:r w:rsidR="00BF5B7D" w:rsidRPr="004B34DB">
        <w:rPr>
          <w:lang w:val="pt-PT"/>
        </w:rPr>
        <w:t>função</w:t>
      </w:r>
      <w:r w:rsidR="00F05655" w:rsidRPr="004B34DB">
        <w:rPr>
          <w:lang w:val="pt-PT"/>
        </w:rPr>
        <w:t xml:space="preserve"> é a docência</w:t>
      </w:r>
      <w:r>
        <w:rPr>
          <w:lang w:val="pt-PT"/>
        </w:rPr>
        <w:t xml:space="preserve"> mas que, por qualquer motivo, </w:t>
      </w:r>
      <w:r w:rsidRPr="004B34DB">
        <w:rPr>
          <w:b/>
          <w:lang w:val="pt-PT"/>
        </w:rPr>
        <w:t>não leccion</w:t>
      </w:r>
      <w:r w:rsidR="00E53177">
        <w:rPr>
          <w:b/>
          <w:lang w:val="pt-PT"/>
        </w:rPr>
        <w:t>e</w:t>
      </w:r>
      <w:r w:rsidRPr="004B34DB">
        <w:rPr>
          <w:b/>
          <w:lang w:val="pt-PT"/>
        </w:rPr>
        <w:t>m</w:t>
      </w:r>
      <w:r>
        <w:rPr>
          <w:lang w:val="pt-PT"/>
        </w:rPr>
        <w:t xml:space="preserve"> uma turma no momento do inquérito</w:t>
      </w:r>
      <w:r w:rsidR="00F05655" w:rsidRPr="004B34DB">
        <w:rPr>
          <w:lang w:val="pt-PT"/>
        </w:rPr>
        <w:t>.</w:t>
      </w:r>
    </w:p>
    <w:p w14:paraId="4395C90E" w14:textId="77777777" w:rsidR="00F05655" w:rsidRPr="004B34DB" w:rsidRDefault="00F05655" w:rsidP="00336178">
      <w:pPr>
        <w:rPr>
          <w:lang w:val="pt-PT"/>
        </w:rPr>
      </w:pPr>
      <w:r w:rsidRPr="004B34DB">
        <w:rPr>
          <w:lang w:val="pt-PT"/>
        </w:rPr>
        <w:t xml:space="preserve">Os professores que não dão aulas e realizam </w:t>
      </w:r>
      <w:r w:rsidRPr="004B34DB">
        <w:rPr>
          <w:b/>
          <w:lang w:val="pt-PT"/>
        </w:rPr>
        <w:t>actividades administrativas</w:t>
      </w:r>
      <w:r w:rsidRPr="004B34DB">
        <w:rPr>
          <w:lang w:val="pt-PT"/>
        </w:rPr>
        <w:t xml:space="preserve"> na escola são registados no quadro 6 (</w:t>
      </w:r>
      <w:r w:rsidR="004B34DB" w:rsidRPr="004B34DB">
        <w:rPr>
          <w:lang w:val="pt-PT"/>
        </w:rPr>
        <w:t>“</w:t>
      </w:r>
      <w:r w:rsidR="004B34DB">
        <w:rPr>
          <w:lang w:val="pt-PT"/>
        </w:rPr>
        <w:t>O</w:t>
      </w:r>
      <w:r w:rsidRPr="004B34DB">
        <w:rPr>
          <w:lang w:val="pt-PT"/>
        </w:rPr>
        <w:t>utros trabalhadores não docentes</w:t>
      </w:r>
      <w:r w:rsidR="004B34DB">
        <w:rPr>
          <w:lang w:val="pt-PT"/>
        </w:rPr>
        <w:t>”</w:t>
      </w:r>
      <w:r w:rsidRPr="004B34DB">
        <w:rPr>
          <w:lang w:val="pt-PT"/>
        </w:rPr>
        <w:t>).</w:t>
      </w:r>
    </w:p>
    <w:p w14:paraId="644EEDA8" w14:textId="77777777" w:rsidR="00F05655" w:rsidRPr="004B34DB" w:rsidRDefault="004B34DB" w:rsidP="004B34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lang w:val="pt-PT"/>
        </w:rPr>
      </w:pPr>
      <w:r w:rsidRPr="004B34DB">
        <w:rPr>
          <w:lang w:val="pt-PT"/>
        </w:rPr>
        <w:t xml:space="preserve">Com estes dados, pode-se </w:t>
      </w:r>
      <w:r w:rsidR="00F05655" w:rsidRPr="004B34DB">
        <w:rPr>
          <w:lang w:val="pt-PT"/>
        </w:rPr>
        <w:t xml:space="preserve">estabelecer </w:t>
      </w:r>
      <w:r>
        <w:rPr>
          <w:lang w:val="pt-PT"/>
        </w:rPr>
        <w:t xml:space="preserve">uma relação entre </w:t>
      </w:r>
      <w:r w:rsidR="00F05655" w:rsidRPr="004B34DB">
        <w:rPr>
          <w:lang w:val="pt-PT"/>
        </w:rPr>
        <w:t>o número de alunos e o número de professores que dão aulas</w:t>
      </w:r>
      <w:r>
        <w:rPr>
          <w:lang w:val="pt-PT"/>
        </w:rPr>
        <w:t xml:space="preserve"> numa dada escola</w:t>
      </w:r>
      <w:r w:rsidR="0016393B" w:rsidRPr="004B34DB">
        <w:rPr>
          <w:lang w:val="pt-PT"/>
        </w:rPr>
        <w:t>.</w:t>
      </w:r>
    </w:p>
    <w:p w14:paraId="4300427D" w14:textId="77777777" w:rsidR="009F2653" w:rsidRDefault="009F2653">
      <w:pPr>
        <w:spacing w:after="160" w:line="259" w:lineRule="auto"/>
        <w:rPr>
          <w:lang w:val="pt-PT"/>
        </w:rPr>
      </w:pPr>
      <w:r>
        <w:rPr>
          <w:lang w:val="pt-PT"/>
        </w:rPr>
        <w:br w:type="page"/>
      </w:r>
    </w:p>
    <w:p w14:paraId="7C0383EF" w14:textId="77777777" w:rsidR="007C2C74" w:rsidRPr="000926A1" w:rsidRDefault="000926A1" w:rsidP="00336178">
      <w:pPr>
        <w:rPr>
          <w:b/>
          <w:i/>
          <w:lang w:val="pt-PT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58240" behindDoc="1" locked="0" layoutInCell="1" allowOverlap="1" wp14:anchorId="4D817BE7" wp14:editId="7B7B3298">
            <wp:simplePos x="0" y="0"/>
            <wp:positionH relativeFrom="column">
              <wp:posOffset>3041650</wp:posOffset>
            </wp:positionH>
            <wp:positionV relativeFrom="paragraph">
              <wp:posOffset>254635</wp:posOffset>
            </wp:positionV>
            <wp:extent cx="2922270" cy="745490"/>
            <wp:effectExtent l="0" t="0" r="0" b="0"/>
            <wp:wrapTight wrapText="bothSides">
              <wp:wrapPolygon edited="0">
                <wp:start x="0" y="0"/>
                <wp:lineTo x="0" y="20974"/>
                <wp:lineTo x="21403" y="20974"/>
                <wp:lineTo x="2140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C74" w:rsidRPr="000926A1">
        <w:rPr>
          <w:b/>
          <w:i/>
          <w:lang w:val="pt-PT"/>
        </w:rPr>
        <w:t>Quadro 3</w:t>
      </w:r>
    </w:p>
    <w:p w14:paraId="2DE94F74" w14:textId="77777777" w:rsidR="006D63CC" w:rsidRDefault="006D63CC" w:rsidP="00336178">
      <w:pPr>
        <w:rPr>
          <w:lang w:val="pt-PT"/>
        </w:rPr>
      </w:pPr>
      <w:r w:rsidRPr="00586311">
        <w:rPr>
          <w:lang w:val="pt-PT"/>
        </w:rPr>
        <w:t xml:space="preserve">No quadro 3 regista-se o número de professores </w:t>
      </w:r>
      <w:r w:rsidR="00586311" w:rsidRPr="00586311">
        <w:rPr>
          <w:lang w:val="pt-PT"/>
        </w:rPr>
        <w:t xml:space="preserve">divididos </w:t>
      </w:r>
      <w:r w:rsidRPr="00586311">
        <w:rPr>
          <w:lang w:val="pt-PT"/>
        </w:rPr>
        <w:t>p</w:t>
      </w:r>
      <w:r w:rsidR="00586311">
        <w:rPr>
          <w:lang w:val="pt-PT"/>
        </w:rPr>
        <w:t>elo número de</w:t>
      </w:r>
      <w:r w:rsidRPr="00586311">
        <w:rPr>
          <w:lang w:val="pt-PT"/>
        </w:rPr>
        <w:t xml:space="preserve"> turnos que leccionam.</w:t>
      </w:r>
    </w:p>
    <w:p w14:paraId="6A99D0B5" w14:textId="77777777" w:rsidR="00586311" w:rsidRDefault="00586311" w:rsidP="00336178">
      <w:pPr>
        <w:rPr>
          <w:lang w:val="pt-PT"/>
        </w:rPr>
      </w:pPr>
      <w:r w:rsidRPr="00586311">
        <w:rPr>
          <w:lang w:val="pt-PT"/>
        </w:rPr>
        <w:t>O n</w:t>
      </w:r>
      <w:r>
        <w:rPr>
          <w:lang w:val="pt-PT"/>
        </w:rPr>
        <w:t xml:space="preserve">úmero dos professores </w:t>
      </w:r>
      <w:r w:rsidR="006D63CC" w:rsidRPr="00586311">
        <w:rPr>
          <w:lang w:val="pt-PT"/>
        </w:rPr>
        <w:t xml:space="preserve">que leccionam 1,5 turnos </w:t>
      </w:r>
      <w:r w:rsidRPr="00586311">
        <w:rPr>
          <w:lang w:val="pt-PT"/>
        </w:rPr>
        <w:t>tem que ser sempre par</w:t>
      </w:r>
      <w:r>
        <w:rPr>
          <w:lang w:val="pt-PT"/>
        </w:rPr>
        <w:t xml:space="preserve">, porque “meio turno” não existe, e é preciso sempre 2 professores para completar “um turno” extra. </w:t>
      </w:r>
    </w:p>
    <w:p w14:paraId="29E8991B" w14:textId="1A7FB977" w:rsidR="006D63CC" w:rsidRPr="00E53177" w:rsidRDefault="00586311" w:rsidP="00336178">
      <w:pPr>
        <w:rPr>
          <w:lang w:val="pt-PT"/>
        </w:rPr>
      </w:pPr>
      <w:r w:rsidRPr="00E53177">
        <w:rPr>
          <w:lang w:val="pt-PT"/>
        </w:rPr>
        <w:t xml:space="preserve">É necessário comparar </w:t>
      </w:r>
      <w:r w:rsidR="006D63CC" w:rsidRPr="00E53177">
        <w:rPr>
          <w:lang w:val="pt-PT"/>
        </w:rPr>
        <w:t xml:space="preserve">o número de professores que lecciona duas turmas com o número do ano lectivo anterior para se conferir a </w:t>
      </w:r>
      <w:r w:rsidR="00E53177" w:rsidRPr="00E53177">
        <w:rPr>
          <w:lang w:val="pt-PT"/>
        </w:rPr>
        <w:t>plausibilidade</w:t>
      </w:r>
      <w:r w:rsidR="006D63CC" w:rsidRPr="00E53177">
        <w:rPr>
          <w:lang w:val="pt-PT"/>
        </w:rPr>
        <w:t>.</w:t>
      </w:r>
    </w:p>
    <w:p w14:paraId="5B46631E" w14:textId="30FAC20E" w:rsidR="002A147F" w:rsidRPr="00586311" w:rsidRDefault="006D63CC" w:rsidP="00336178">
      <w:pPr>
        <w:rPr>
          <w:lang w:val="pt-PT"/>
        </w:rPr>
      </w:pPr>
      <w:r w:rsidRPr="00E53177">
        <w:rPr>
          <w:lang w:val="pt-PT"/>
        </w:rPr>
        <w:t>É importante que o SDEJT [Serviço Distrital de Educação, Juventude e Tecnologia] preste atenção aos dados que são fornecidos neste quadro, principalmente</w:t>
      </w:r>
      <w:r w:rsidR="00241D7A" w:rsidRPr="00E53177">
        <w:rPr>
          <w:lang w:val="pt-PT"/>
        </w:rPr>
        <w:t>,</w:t>
      </w:r>
      <w:r w:rsidRPr="00E53177">
        <w:rPr>
          <w:lang w:val="pt-PT"/>
        </w:rPr>
        <w:t xml:space="preserve"> ao número de professores que </w:t>
      </w:r>
      <w:r w:rsidR="006E52AD" w:rsidRPr="00E53177">
        <w:rPr>
          <w:lang w:val="pt-PT"/>
        </w:rPr>
        <w:t>lecciona</w:t>
      </w:r>
      <w:r w:rsidR="00E53177" w:rsidRPr="00E53177">
        <w:rPr>
          <w:lang w:val="pt-PT"/>
        </w:rPr>
        <w:t>m</w:t>
      </w:r>
      <w:r w:rsidRPr="00E53177">
        <w:rPr>
          <w:lang w:val="pt-PT"/>
        </w:rPr>
        <w:t xml:space="preserve"> duas turmas (2 turnos).</w:t>
      </w:r>
      <w:r w:rsidR="00E53177" w:rsidRPr="00E53177">
        <w:rPr>
          <w:lang w:val="pt-PT"/>
        </w:rPr>
        <w:t xml:space="preserve"> O número de professores que leccionam duas turmas, em princípio, não pode aumentar porque, anualmente, são graduados novos professores.</w:t>
      </w:r>
    </w:p>
    <w:p w14:paraId="36556C96" w14:textId="77777777" w:rsidR="00906C4A" w:rsidRPr="00586311" w:rsidRDefault="00586311" w:rsidP="00586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b/>
          <w:lang w:val="pt-PT"/>
        </w:rPr>
      </w:pPr>
      <w:r w:rsidRPr="00586311">
        <w:rPr>
          <w:b/>
          <w:lang w:val="pt-PT"/>
        </w:rPr>
        <w:t>Para a v</w:t>
      </w:r>
      <w:r w:rsidR="00906C4A" w:rsidRPr="00586311">
        <w:rPr>
          <w:b/>
          <w:lang w:val="pt-PT"/>
        </w:rPr>
        <w:t>erificação dos dados</w:t>
      </w:r>
      <w:r w:rsidRPr="00586311">
        <w:rPr>
          <w:b/>
          <w:lang w:val="pt-PT"/>
        </w:rPr>
        <w:t>:</w:t>
      </w:r>
    </w:p>
    <w:p w14:paraId="0633858C" w14:textId="77777777" w:rsidR="00906C4A" w:rsidRPr="00586311" w:rsidRDefault="00906C4A" w:rsidP="00586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lang w:val="pt-PT"/>
        </w:rPr>
      </w:pPr>
      <w:r w:rsidRPr="00586311">
        <w:rPr>
          <w:lang w:val="pt-PT"/>
        </w:rPr>
        <w:t xml:space="preserve">A </w:t>
      </w:r>
      <w:r w:rsidRPr="00586311">
        <w:rPr>
          <w:b/>
          <w:lang w:val="pt-PT"/>
        </w:rPr>
        <w:t>soma do produto</w:t>
      </w:r>
      <w:r w:rsidRPr="00586311">
        <w:rPr>
          <w:lang w:val="pt-PT"/>
        </w:rPr>
        <w:t xml:space="preserve"> do número de professores pelo</w:t>
      </w:r>
      <w:r w:rsidR="00586311">
        <w:rPr>
          <w:lang w:val="pt-PT"/>
        </w:rPr>
        <w:t xml:space="preserve"> número de</w:t>
      </w:r>
      <w:r w:rsidRPr="00586311">
        <w:rPr>
          <w:lang w:val="pt-PT"/>
        </w:rPr>
        <w:t xml:space="preserve"> turnos que le</w:t>
      </w:r>
      <w:r w:rsidR="00586311" w:rsidRPr="00586311">
        <w:rPr>
          <w:lang w:val="pt-PT"/>
        </w:rPr>
        <w:t>c</w:t>
      </w:r>
      <w:r w:rsidRPr="00586311">
        <w:rPr>
          <w:lang w:val="pt-PT"/>
        </w:rPr>
        <w:t xml:space="preserve">cionam </w:t>
      </w:r>
      <w:r w:rsidR="00586311">
        <w:rPr>
          <w:lang w:val="pt-PT"/>
        </w:rPr>
        <w:t xml:space="preserve">deve ser </w:t>
      </w:r>
      <w:r w:rsidR="00586311" w:rsidRPr="00586311">
        <w:rPr>
          <w:b/>
          <w:lang w:val="pt-PT"/>
        </w:rPr>
        <w:t>igual</w:t>
      </w:r>
      <w:r w:rsidR="00586311">
        <w:rPr>
          <w:lang w:val="pt-PT"/>
        </w:rPr>
        <w:t xml:space="preserve"> ao</w:t>
      </w:r>
      <w:r w:rsidRPr="00586311">
        <w:rPr>
          <w:lang w:val="pt-PT"/>
        </w:rPr>
        <w:t xml:space="preserve"> número de turmas </w:t>
      </w:r>
      <w:r w:rsidR="00586311">
        <w:rPr>
          <w:lang w:val="pt-PT"/>
        </w:rPr>
        <w:t xml:space="preserve">(puras ou mistas) </w:t>
      </w:r>
      <w:r w:rsidRPr="00586311">
        <w:rPr>
          <w:lang w:val="pt-PT"/>
        </w:rPr>
        <w:t>inscrito no quadro 1.</w:t>
      </w:r>
    </w:p>
    <w:p w14:paraId="0196F12E" w14:textId="77777777" w:rsidR="002A147F" w:rsidRPr="00782C81" w:rsidRDefault="00906C4A" w:rsidP="00586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lang w:val="pt-PT"/>
        </w:rPr>
      </w:pPr>
      <w:r w:rsidRPr="00782C81">
        <w:rPr>
          <w:lang w:val="pt-PT"/>
        </w:rPr>
        <w:t>Por exemplo: se uma escola tiver 9 turmas e 8 professores, significa que 1 professor lecciona duas turmas.</w:t>
      </w:r>
    </w:p>
    <w:p w14:paraId="16AF105C" w14:textId="77777777" w:rsidR="00121F08" w:rsidRPr="00782C81" w:rsidRDefault="00121F08" w:rsidP="00336178">
      <w:pPr>
        <w:rPr>
          <w:lang w:val="pt-PT"/>
        </w:rPr>
      </w:pPr>
    </w:p>
    <w:p w14:paraId="55135810" w14:textId="77777777" w:rsidR="00121F08" w:rsidRPr="00782C81" w:rsidRDefault="00121F08" w:rsidP="00336178">
      <w:pPr>
        <w:rPr>
          <w:b/>
          <w:i/>
          <w:lang w:val="pt-PT"/>
        </w:rPr>
      </w:pPr>
      <w:r w:rsidRPr="00782C81">
        <w:rPr>
          <w:b/>
          <w:i/>
          <w:lang w:val="pt-PT"/>
        </w:rPr>
        <w:t>Quadro 4</w:t>
      </w:r>
    </w:p>
    <w:p w14:paraId="62263D75" w14:textId="77777777" w:rsidR="000926A1" w:rsidRDefault="000926A1" w:rsidP="00336178">
      <w:pPr>
        <w:rPr>
          <w:lang w:val="pt-PT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59264" behindDoc="0" locked="0" layoutInCell="1" allowOverlap="1" wp14:anchorId="4050DDB7" wp14:editId="79568FEA">
            <wp:simplePos x="0" y="0"/>
            <wp:positionH relativeFrom="column">
              <wp:posOffset>2945130</wp:posOffset>
            </wp:positionH>
            <wp:positionV relativeFrom="paragraph">
              <wp:posOffset>23495</wp:posOffset>
            </wp:positionV>
            <wp:extent cx="2954020" cy="1537335"/>
            <wp:effectExtent l="0" t="0" r="0" b="57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pt-PT"/>
        </w:rPr>
        <w:t>Deve-se preencher os horários de entrada e saída dos turnos que funcionam na escola.</w:t>
      </w:r>
    </w:p>
    <w:p w14:paraId="7010995A" w14:textId="12D3426E" w:rsidR="000926A1" w:rsidRDefault="002832BD" w:rsidP="00336178">
      <w:pPr>
        <w:rPr>
          <w:lang w:val="pt-PT"/>
        </w:rPr>
      </w:pPr>
      <w:r>
        <w:rPr>
          <w:lang w:val="pt-PT"/>
        </w:rPr>
        <w:t>Ignore as células de “</w:t>
      </w:r>
      <w:r w:rsidR="000926A1">
        <w:rPr>
          <w:lang w:val="pt-PT"/>
        </w:rPr>
        <w:t>total</w:t>
      </w:r>
      <w:r>
        <w:rPr>
          <w:lang w:val="pt-PT"/>
        </w:rPr>
        <w:t>”</w:t>
      </w:r>
      <w:r w:rsidR="000926A1">
        <w:rPr>
          <w:lang w:val="pt-PT"/>
        </w:rPr>
        <w:t xml:space="preserve"> para </w:t>
      </w:r>
      <w:r>
        <w:rPr>
          <w:lang w:val="pt-PT"/>
        </w:rPr>
        <w:t>“</w:t>
      </w:r>
      <w:r w:rsidR="000926A1">
        <w:rPr>
          <w:lang w:val="pt-PT"/>
        </w:rPr>
        <w:t>horário</w:t>
      </w:r>
      <w:r>
        <w:rPr>
          <w:lang w:val="pt-PT"/>
        </w:rPr>
        <w:t>”</w:t>
      </w:r>
      <w:r w:rsidR="000926A1">
        <w:rPr>
          <w:lang w:val="pt-PT"/>
        </w:rPr>
        <w:t>.</w:t>
      </w:r>
    </w:p>
    <w:p w14:paraId="47D80875" w14:textId="77777777" w:rsidR="000926A1" w:rsidRDefault="000926A1" w:rsidP="00336178">
      <w:pPr>
        <w:rPr>
          <w:lang w:val="pt-PT"/>
        </w:rPr>
      </w:pPr>
      <w:r w:rsidRPr="000926A1">
        <w:rPr>
          <w:lang w:val="pt-PT"/>
        </w:rPr>
        <w:t xml:space="preserve">Deve-se </w:t>
      </w:r>
      <w:r>
        <w:rPr>
          <w:lang w:val="pt-PT"/>
        </w:rPr>
        <w:t xml:space="preserve">também </w:t>
      </w:r>
      <w:r w:rsidRPr="000926A1">
        <w:rPr>
          <w:lang w:val="pt-PT"/>
        </w:rPr>
        <w:t xml:space="preserve">preencher neste quadro o </w:t>
      </w:r>
      <w:r w:rsidRPr="000926A1">
        <w:rPr>
          <w:b/>
          <w:lang w:val="pt-PT"/>
        </w:rPr>
        <w:t>número de alunos por turno</w:t>
      </w:r>
      <w:r>
        <w:rPr>
          <w:lang w:val="pt-PT"/>
        </w:rPr>
        <w:t xml:space="preserve"> e o </w:t>
      </w:r>
      <w:r w:rsidRPr="000926A1">
        <w:rPr>
          <w:b/>
          <w:lang w:val="pt-PT"/>
        </w:rPr>
        <w:t>número de turmas por turno</w:t>
      </w:r>
      <w:r>
        <w:rPr>
          <w:lang w:val="pt-PT"/>
        </w:rPr>
        <w:t>.</w:t>
      </w:r>
    </w:p>
    <w:p w14:paraId="45C94699" w14:textId="77777777" w:rsidR="000926A1" w:rsidRDefault="000926A1" w:rsidP="00336178">
      <w:pPr>
        <w:rPr>
          <w:lang w:val="pt-PT"/>
        </w:rPr>
      </w:pPr>
    </w:p>
    <w:p w14:paraId="55A62A1B" w14:textId="77777777" w:rsidR="00D4118F" w:rsidRPr="00586311" w:rsidRDefault="000926A1" w:rsidP="00092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lang w:val="pt-PT"/>
        </w:rPr>
      </w:pPr>
      <w:r>
        <w:rPr>
          <w:lang w:val="pt-PT"/>
        </w:rPr>
        <w:t>O</w:t>
      </w:r>
      <w:r w:rsidR="00121F08" w:rsidRPr="00586311">
        <w:rPr>
          <w:lang w:val="pt-PT"/>
        </w:rPr>
        <w:t xml:space="preserve"> total de alunos e </w:t>
      </w:r>
      <w:r>
        <w:rPr>
          <w:lang w:val="pt-PT"/>
        </w:rPr>
        <w:t xml:space="preserve">de </w:t>
      </w:r>
      <w:r w:rsidR="00121F08" w:rsidRPr="00586311">
        <w:rPr>
          <w:lang w:val="pt-PT"/>
        </w:rPr>
        <w:t xml:space="preserve">turmas </w:t>
      </w:r>
      <w:r>
        <w:rPr>
          <w:lang w:val="pt-PT"/>
        </w:rPr>
        <w:t xml:space="preserve">neste quadro </w:t>
      </w:r>
      <w:r w:rsidR="00121F08" w:rsidRPr="00586311">
        <w:rPr>
          <w:lang w:val="pt-PT"/>
        </w:rPr>
        <w:t xml:space="preserve">deve ser </w:t>
      </w:r>
      <w:r w:rsidR="00121F08" w:rsidRPr="000926A1">
        <w:rPr>
          <w:b/>
          <w:lang w:val="pt-PT"/>
        </w:rPr>
        <w:t>igual</w:t>
      </w:r>
      <w:r w:rsidR="00121F08" w:rsidRPr="00586311">
        <w:rPr>
          <w:lang w:val="pt-PT"/>
        </w:rPr>
        <w:t xml:space="preserve"> ao total de alunos e turmas do quadro 1.</w:t>
      </w:r>
    </w:p>
    <w:p w14:paraId="62AA356F" w14:textId="77777777" w:rsidR="000926A1" w:rsidRPr="00782C81" w:rsidRDefault="000926A1" w:rsidP="00336178">
      <w:pPr>
        <w:rPr>
          <w:lang w:val="pt-PT"/>
        </w:rPr>
      </w:pPr>
    </w:p>
    <w:p w14:paraId="36D0C52E" w14:textId="77777777" w:rsidR="000926A1" w:rsidRPr="00782C81" w:rsidRDefault="000926A1">
      <w:pPr>
        <w:spacing w:after="160" w:line="259" w:lineRule="auto"/>
        <w:rPr>
          <w:lang w:val="pt-PT"/>
        </w:rPr>
      </w:pPr>
      <w:r w:rsidRPr="00782C81">
        <w:rPr>
          <w:lang w:val="pt-PT"/>
        </w:rPr>
        <w:br w:type="page"/>
      </w:r>
    </w:p>
    <w:p w14:paraId="02295819" w14:textId="77777777" w:rsidR="00B939E4" w:rsidRPr="000926A1" w:rsidRDefault="000926A1" w:rsidP="00336178">
      <w:pPr>
        <w:rPr>
          <w:b/>
          <w:i/>
          <w:lang w:val="pt-PT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60288" behindDoc="0" locked="0" layoutInCell="1" allowOverlap="1" wp14:anchorId="08DC0D6E" wp14:editId="7CFBED87">
            <wp:simplePos x="0" y="0"/>
            <wp:positionH relativeFrom="column">
              <wp:posOffset>3305810</wp:posOffset>
            </wp:positionH>
            <wp:positionV relativeFrom="paragraph">
              <wp:posOffset>263525</wp:posOffset>
            </wp:positionV>
            <wp:extent cx="2522855" cy="16967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9E4" w:rsidRPr="000926A1">
        <w:rPr>
          <w:b/>
          <w:i/>
          <w:lang w:val="pt-PT"/>
        </w:rPr>
        <w:t>Quadro 5</w:t>
      </w:r>
    </w:p>
    <w:p w14:paraId="07255728" w14:textId="77777777" w:rsidR="000926A1" w:rsidRDefault="00B939E4" w:rsidP="00336178">
      <w:pPr>
        <w:rPr>
          <w:lang w:val="pt-PT"/>
        </w:rPr>
      </w:pPr>
      <w:r w:rsidRPr="000926A1">
        <w:rPr>
          <w:lang w:val="pt-PT"/>
        </w:rPr>
        <w:t xml:space="preserve">Preenche-se, neste quadro, o </w:t>
      </w:r>
      <w:r w:rsidRPr="0091309D">
        <w:rPr>
          <w:b/>
          <w:lang w:val="pt-PT"/>
        </w:rPr>
        <w:t>número</w:t>
      </w:r>
      <w:r w:rsidRPr="000926A1">
        <w:rPr>
          <w:lang w:val="pt-PT"/>
        </w:rPr>
        <w:t xml:space="preserve"> de salas de aulas por </w:t>
      </w:r>
      <w:r w:rsidR="000926A1">
        <w:rPr>
          <w:lang w:val="pt-PT"/>
        </w:rPr>
        <w:t>tipo de material de construção.</w:t>
      </w:r>
    </w:p>
    <w:p w14:paraId="3E8D431F" w14:textId="77777777" w:rsidR="000926A1" w:rsidRPr="0091309D" w:rsidRDefault="000926A1" w:rsidP="0091309D">
      <w:pPr>
        <w:spacing w:after="120"/>
        <w:rPr>
          <w:bCs/>
          <w:i/>
          <w:lang w:val="pt-PT"/>
        </w:rPr>
      </w:pPr>
      <w:r w:rsidRPr="0091309D">
        <w:rPr>
          <w:bCs/>
          <w:i/>
          <w:lang w:val="pt-PT"/>
        </w:rPr>
        <w:t>Sala</w:t>
      </w:r>
      <w:r w:rsidR="0091309D">
        <w:rPr>
          <w:bCs/>
          <w:i/>
          <w:lang w:val="pt-PT"/>
        </w:rPr>
        <w:t>s de aulas por tipo de construçã</w:t>
      </w:r>
      <w:r w:rsidRPr="0091309D">
        <w:rPr>
          <w:bCs/>
          <w:i/>
          <w:lang w:val="pt-PT"/>
        </w:rPr>
        <w:t>o</w:t>
      </w:r>
      <w:r w:rsidR="0091309D">
        <w:rPr>
          <w:bCs/>
          <w:i/>
          <w:lang w:val="pt-PT"/>
        </w:rPr>
        <w:t xml:space="preserve"> </w:t>
      </w:r>
      <w:r w:rsidR="0091309D" w:rsidRPr="0091309D">
        <w:rPr>
          <w:bCs/>
          <w:lang w:val="pt-PT"/>
        </w:rPr>
        <w:t>(glossário)</w:t>
      </w:r>
    </w:p>
    <w:p w14:paraId="4C54BF76" w14:textId="77777777" w:rsidR="000926A1" w:rsidRPr="000926A1" w:rsidRDefault="000926A1" w:rsidP="0091309D">
      <w:pPr>
        <w:spacing w:after="120"/>
        <w:rPr>
          <w:lang w:val="pt-PT"/>
        </w:rPr>
      </w:pPr>
      <w:r w:rsidRPr="000926A1">
        <w:rPr>
          <w:b/>
          <w:bCs/>
          <w:lang w:val="pt-PT"/>
        </w:rPr>
        <w:t xml:space="preserve">Cimento </w:t>
      </w:r>
      <w:r w:rsidR="0091309D">
        <w:rPr>
          <w:b/>
          <w:bCs/>
          <w:lang w:val="pt-PT"/>
        </w:rPr>
        <w:t>-</w:t>
      </w:r>
      <w:r w:rsidRPr="000926A1">
        <w:rPr>
          <w:b/>
          <w:bCs/>
          <w:lang w:val="pt-PT"/>
        </w:rPr>
        <w:t xml:space="preserve"> </w:t>
      </w:r>
      <w:r w:rsidR="0091309D">
        <w:rPr>
          <w:lang w:val="pt-PT"/>
        </w:rPr>
        <w:t xml:space="preserve">Sala de aulas de construção convencional, </w:t>
      </w:r>
      <w:r w:rsidRPr="000926A1">
        <w:rPr>
          <w:lang w:val="pt-PT"/>
        </w:rPr>
        <w:t>com paredes</w:t>
      </w:r>
      <w:r>
        <w:rPr>
          <w:lang w:val="pt-PT"/>
        </w:rPr>
        <w:t xml:space="preserve"> </w:t>
      </w:r>
      <w:r w:rsidRPr="000926A1">
        <w:rPr>
          <w:lang w:val="pt-PT"/>
        </w:rPr>
        <w:t>completamente rebocadas (dent</w:t>
      </w:r>
      <w:r w:rsidR="0091309D">
        <w:rPr>
          <w:lang w:val="pt-PT"/>
        </w:rPr>
        <w:t>r</w:t>
      </w:r>
      <w:r w:rsidRPr="000926A1">
        <w:rPr>
          <w:lang w:val="pt-PT"/>
        </w:rPr>
        <w:t>o e fora) e coberta</w:t>
      </w:r>
      <w:r w:rsidR="0091309D">
        <w:rPr>
          <w:lang w:val="pt-PT"/>
        </w:rPr>
        <w:t>s</w:t>
      </w:r>
      <w:r w:rsidRPr="000926A1">
        <w:rPr>
          <w:lang w:val="pt-PT"/>
        </w:rPr>
        <w:t xml:space="preserve"> de cimento, chapa</w:t>
      </w:r>
      <w:r>
        <w:rPr>
          <w:lang w:val="pt-PT"/>
        </w:rPr>
        <w:t xml:space="preserve"> </w:t>
      </w:r>
      <w:r w:rsidR="0091309D">
        <w:rPr>
          <w:lang w:val="pt-PT"/>
        </w:rPr>
        <w:t>d</w:t>
      </w:r>
      <w:r w:rsidRPr="000926A1">
        <w:rPr>
          <w:lang w:val="pt-PT"/>
        </w:rPr>
        <w:t>e zinco, telhas ou fibrocimento;</w:t>
      </w:r>
    </w:p>
    <w:p w14:paraId="6A420029" w14:textId="77777777" w:rsidR="000926A1" w:rsidRPr="000926A1" w:rsidRDefault="000926A1" w:rsidP="0091309D">
      <w:pPr>
        <w:spacing w:after="120"/>
        <w:rPr>
          <w:lang w:val="pt-PT"/>
        </w:rPr>
      </w:pPr>
      <w:r w:rsidRPr="000926A1">
        <w:rPr>
          <w:b/>
          <w:bCs/>
          <w:lang w:val="pt-PT"/>
        </w:rPr>
        <w:t xml:space="preserve">Tijolo </w:t>
      </w:r>
      <w:r w:rsidR="0091309D" w:rsidRPr="0091309D">
        <w:rPr>
          <w:bCs/>
          <w:lang w:val="pt-PT"/>
        </w:rPr>
        <w:t>-</w:t>
      </w:r>
      <w:r w:rsidRPr="000926A1">
        <w:rPr>
          <w:lang w:val="pt-PT"/>
        </w:rPr>
        <w:t xml:space="preserve"> Sala de aulas com </w:t>
      </w:r>
      <w:r w:rsidR="0091309D">
        <w:rPr>
          <w:lang w:val="pt-PT"/>
        </w:rPr>
        <w:t>paredes de tijolo ou de bloco nã</w:t>
      </w:r>
      <w:r w:rsidRPr="000926A1">
        <w:rPr>
          <w:lang w:val="pt-PT"/>
        </w:rPr>
        <w:t>o rebocadas</w:t>
      </w:r>
      <w:r w:rsidR="0091309D">
        <w:rPr>
          <w:lang w:val="pt-PT"/>
        </w:rPr>
        <w:t>,</w:t>
      </w:r>
      <w:r>
        <w:rPr>
          <w:lang w:val="pt-PT"/>
        </w:rPr>
        <w:t xml:space="preserve"> </w:t>
      </w:r>
      <w:r w:rsidRPr="000926A1">
        <w:rPr>
          <w:lang w:val="pt-PT"/>
        </w:rPr>
        <w:t>com cobertura de chapa de zinco ou outro material;</w:t>
      </w:r>
    </w:p>
    <w:p w14:paraId="010D0D20" w14:textId="77777777" w:rsidR="000926A1" w:rsidRPr="000926A1" w:rsidRDefault="000926A1" w:rsidP="0091309D">
      <w:pPr>
        <w:spacing w:after="120"/>
        <w:rPr>
          <w:lang w:val="pt-PT"/>
        </w:rPr>
      </w:pPr>
      <w:r w:rsidRPr="000926A1">
        <w:rPr>
          <w:b/>
          <w:bCs/>
          <w:lang w:val="pt-PT"/>
        </w:rPr>
        <w:t xml:space="preserve">Maticado </w:t>
      </w:r>
      <w:r w:rsidR="0091309D">
        <w:rPr>
          <w:lang w:val="pt-PT"/>
        </w:rPr>
        <w:t>- sala construí</w:t>
      </w:r>
      <w:r w:rsidRPr="000926A1">
        <w:rPr>
          <w:lang w:val="pt-PT"/>
        </w:rPr>
        <w:t xml:space="preserve">da de estacas e/ou bambus, </w:t>
      </w:r>
      <w:r w:rsidR="0091309D">
        <w:rPr>
          <w:lang w:val="pt-PT"/>
        </w:rPr>
        <w:t xml:space="preserve">com paredes </w:t>
      </w:r>
      <w:r w:rsidRPr="000926A1">
        <w:rPr>
          <w:lang w:val="pt-PT"/>
        </w:rPr>
        <w:t>rebocada</w:t>
      </w:r>
      <w:r w:rsidR="0091309D">
        <w:rPr>
          <w:lang w:val="pt-PT"/>
        </w:rPr>
        <w:t>s</w:t>
      </w:r>
      <w:r w:rsidRPr="000926A1">
        <w:rPr>
          <w:lang w:val="pt-PT"/>
        </w:rPr>
        <w:t xml:space="preserve"> de</w:t>
      </w:r>
      <w:r>
        <w:rPr>
          <w:lang w:val="pt-PT"/>
        </w:rPr>
        <w:t xml:space="preserve"> </w:t>
      </w:r>
      <w:r w:rsidRPr="000926A1">
        <w:rPr>
          <w:lang w:val="pt-PT"/>
        </w:rPr>
        <w:t xml:space="preserve">cimento, podendo ser coberta de chapa de zinco ou </w:t>
      </w:r>
      <w:r w:rsidR="0091309D">
        <w:rPr>
          <w:lang w:val="pt-PT"/>
        </w:rPr>
        <w:t>de material local;</w:t>
      </w:r>
    </w:p>
    <w:p w14:paraId="6CBD2B23" w14:textId="77777777" w:rsidR="000926A1" w:rsidRPr="000926A1" w:rsidRDefault="000926A1" w:rsidP="0091309D">
      <w:pPr>
        <w:spacing w:after="120"/>
        <w:rPr>
          <w:lang w:val="pt-PT"/>
        </w:rPr>
      </w:pPr>
      <w:r w:rsidRPr="000926A1">
        <w:rPr>
          <w:b/>
          <w:bCs/>
          <w:lang w:val="pt-PT"/>
        </w:rPr>
        <w:t xml:space="preserve">Pau-a-pique </w:t>
      </w:r>
      <w:r w:rsidR="0091309D">
        <w:rPr>
          <w:b/>
          <w:bCs/>
          <w:lang w:val="pt-PT"/>
        </w:rPr>
        <w:t xml:space="preserve">- </w:t>
      </w:r>
      <w:r w:rsidR="0091309D">
        <w:rPr>
          <w:lang w:val="pt-PT"/>
        </w:rPr>
        <w:t>sala construída por armacçã</w:t>
      </w:r>
      <w:r w:rsidRPr="000926A1">
        <w:rPr>
          <w:lang w:val="pt-PT"/>
        </w:rPr>
        <w:t xml:space="preserve"> de varas ou paus verticais,</w:t>
      </w:r>
      <w:r>
        <w:rPr>
          <w:lang w:val="pt-PT"/>
        </w:rPr>
        <w:t xml:space="preserve"> </w:t>
      </w:r>
      <w:r w:rsidRPr="000926A1">
        <w:rPr>
          <w:lang w:val="pt-PT"/>
        </w:rPr>
        <w:t>unidos entre si por pequenas varas horizontais, preenchida de barro e</w:t>
      </w:r>
      <w:r>
        <w:rPr>
          <w:lang w:val="pt-PT"/>
        </w:rPr>
        <w:t xml:space="preserve"> </w:t>
      </w:r>
      <w:r w:rsidR="0091309D">
        <w:rPr>
          <w:lang w:val="pt-PT"/>
        </w:rPr>
        <w:t>coberto de material local;</w:t>
      </w:r>
    </w:p>
    <w:p w14:paraId="302CC57E" w14:textId="77777777" w:rsidR="00877EC2" w:rsidRDefault="0091309D" w:rsidP="0091309D">
      <w:pPr>
        <w:spacing w:after="120"/>
        <w:rPr>
          <w:lang w:val="pt-PT"/>
        </w:rPr>
      </w:pPr>
      <w:r>
        <w:rPr>
          <w:b/>
          <w:bCs/>
          <w:lang w:val="pt-PT"/>
        </w:rPr>
        <w:t>O</w:t>
      </w:r>
      <w:r w:rsidR="000926A1" w:rsidRPr="000926A1">
        <w:rPr>
          <w:b/>
          <w:bCs/>
          <w:lang w:val="pt-PT"/>
        </w:rPr>
        <w:t xml:space="preserve">utros materiais </w:t>
      </w:r>
      <w:r w:rsidRPr="0091309D">
        <w:rPr>
          <w:bCs/>
          <w:lang w:val="pt-PT"/>
        </w:rPr>
        <w:t>-</w:t>
      </w:r>
      <w:r>
        <w:rPr>
          <w:b/>
          <w:bCs/>
          <w:lang w:val="pt-PT"/>
        </w:rPr>
        <w:t xml:space="preserve"> </w:t>
      </w:r>
      <w:r w:rsidR="000926A1" w:rsidRPr="000926A1">
        <w:rPr>
          <w:lang w:val="pt-PT"/>
        </w:rPr>
        <w:t xml:space="preserve">sala </w:t>
      </w:r>
      <w:r>
        <w:rPr>
          <w:b/>
          <w:lang w:val="pt-PT"/>
        </w:rPr>
        <w:t>construí</w:t>
      </w:r>
      <w:r w:rsidR="000926A1" w:rsidRPr="0091309D">
        <w:rPr>
          <w:b/>
          <w:lang w:val="pt-PT"/>
        </w:rPr>
        <w:t>da</w:t>
      </w:r>
      <w:r w:rsidR="000926A1" w:rsidRPr="000926A1">
        <w:rPr>
          <w:lang w:val="pt-PT"/>
        </w:rPr>
        <w:t xml:space="preserve"> por materiais</w:t>
      </w:r>
      <w:r w:rsidR="000926A1">
        <w:rPr>
          <w:lang w:val="pt-PT"/>
        </w:rPr>
        <w:t xml:space="preserve"> </w:t>
      </w:r>
      <w:r>
        <w:rPr>
          <w:lang w:val="pt-PT"/>
        </w:rPr>
        <w:t>que nã</w:t>
      </w:r>
      <w:r w:rsidR="000926A1" w:rsidRPr="000926A1">
        <w:rPr>
          <w:lang w:val="pt-PT"/>
        </w:rPr>
        <w:t xml:space="preserve">o constam da </w:t>
      </w:r>
      <w:r>
        <w:rPr>
          <w:lang w:val="pt-PT"/>
        </w:rPr>
        <w:t>classificação anterior;</w:t>
      </w:r>
    </w:p>
    <w:p w14:paraId="40A147D1" w14:textId="77777777" w:rsidR="0091309D" w:rsidRPr="0091309D" w:rsidRDefault="0091309D" w:rsidP="0091309D">
      <w:pPr>
        <w:spacing w:after="120"/>
        <w:rPr>
          <w:lang w:val="pt-PT"/>
        </w:rPr>
      </w:pPr>
      <w:r>
        <w:rPr>
          <w:b/>
          <w:lang w:val="pt-PT"/>
        </w:rPr>
        <w:t>Turmas ao ar livre</w:t>
      </w:r>
      <w:r>
        <w:rPr>
          <w:lang w:val="pt-PT"/>
        </w:rPr>
        <w:t xml:space="preserve"> - número de turmas que são leccionadas em outras condições que as não indicadas na classificação anterior.</w:t>
      </w:r>
    </w:p>
    <w:p w14:paraId="064CFCFD" w14:textId="77777777" w:rsidR="0091309D" w:rsidRPr="00782C81" w:rsidRDefault="0091309D" w:rsidP="00336178">
      <w:pPr>
        <w:rPr>
          <w:lang w:val="pt-PT"/>
        </w:rPr>
      </w:pPr>
    </w:p>
    <w:p w14:paraId="52922424" w14:textId="77777777" w:rsidR="00F83FB5" w:rsidRPr="0091309D" w:rsidRDefault="0091309D" w:rsidP="00336178">
      <w:pPr>
        <w:rPr>
          <w:b/>
          <w:i/>
          <w:lang w:val="pt-PT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61312" behindDoc="0" locked="0" layoutInCell="1" allowOverlap="1" wp14:anchorId="67D45990" wp14:editId="587CDD86">
            <wp:simplePos x="0" y="0"/>
            <wp:positionH relativeFrom="column">
              <wp:posOffset>3903345</wp:posOffset>
            </wp:positionH>
            <wp:positionV relativeFrom="paragraph">
              <wp:posOffset>276860</wp:posOffset>
            </wp:positionV>
            <wp:extent cx="1925320" cy="78486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FB5" w:rsidRPr="0091309D">
        <w:rPr>
          <w:b/>
          <w:i/>
          <w:lang w:val="pt-PT"/>
        </w:rPr>
        <w:t>Quadro 6</w:t>
      </w:r>
    </w:p>
    <w:p w14:paraId="4B8155B0" w14:textId="77777777" w:rsidR="00F83FB5" w:rsidRPr="0091309D" w:rsidRDefault="00F83FB5" w:rsidP="00336178">
      <w:pPr>
        <w:rPr>
          <w:lang w:val="pt-PT"/>
        </w:rPr>
      </w:pPr>
      <w:r w:rsidRPr="0091309D">
        <w:rPr>
          <w:lang w:val="pt-PT"/>
        </w:rPr>
        <w:t>Preenche</w:t>
      </w:r>
      <w:r w:rsidR="0091309D">
        <w:rPr>
          <w:lang w:val="pt-PT"/>
        </w:rPr>
        <w:t>-se</w:t>
      </w:r>
      <w:r w:rsidRPr="0091309D">
        <w:rPr>
          <w:lang w:val="pt-PT"/>
        </w:rPr>
        <w:t xml:space="preserve"> neste quadro o número de trabalhadores não docentes</w:t>
      </w:r>
      <w:r w:rsidR="0091309D">
        <w:rPr>
          <w:lang w:val="pt-PT"/>
        </w:rPr>
        <w:t xml:space="preserve">. O número de trabalhadores não docentes </w:t>
      </w:r>
      <w:r w:rsidR="0091309D" w:rsidRPr="0091309D">
        <w:rPr>
          <w:b/>
          <w:lang w:val="pt-PT"/>
        </w:rPr>
        <w:t>i</w:t>
      </w:r>
      <w:r w:rsidRPr="0091309D">
        <w:rPr>
          <w:b/>
          <w:lang w:val="pt-PT"/>
        </w:rPr>
        <w:t>nclui</w:t>
      </w:r>
      <w:r w:rsidR="0091309D" w:rsidRPr="0091309D">
        <w:rPr>
          <w:b/>
          <w:lang w:val="pt-PT"/>
        </w:rPr>
        <w:t xml:space="preserve"> </w:t>
      </w:r>
      <w:r w:rsidRPr="0091309D">
        <w:rPr>
          <w:b/>
          <w:lang w:val="pt-PT"/>
        </w:rPr>
        <w:t>os professores que não dão aulas</w:t>
      </w:r>
      <w:r w:rsidRPr="0091309D">
        <w:rPr>
          <w:lang w:val="pt-PT"/>
        </w:rPr>
        <w:t xml:space="preserve"> e realizam actividades administrativas na escola.</w:t>
      </w:r>
      <w:r w:rsidR="0091309D" w:rsidRPr="0091309D">
        <w:rPr>
          <w:noProof/>
          <w:lang w:val="pt-PT" w:eastAsia="en-ZA"/>
        </w:rPr>
        <w:t xml:space="preserve"> </w:t>
      </w:r>
    </w:p>
    <w:p w14:paraId="3BC12E42" w14:textId="77777777" w:rsidR="0091309D" w:rsidRPr="0091309D" w:rsidRDefault="0091309D" w:rsidP="00336178">
      <w:pPr>
        <w:rPr>
          <w:b/>
          <w:lang w:val="pt-PT"/>
        </w:rPr>
      </w:pPr>
    </w:p>
    <w:p w14:paraId="7D187456" w14:textId="77777777" w:rsidR="00877EC2" w:rsidRPr="0091309D" w:rsidRDefault="0091309D" w:rsidP="00336178">
      <w:pPr>
        <w:rPr>
          <w:b/>
          <w:i/>
          <w:lang w:val="pt-PT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62336" behindDoc="0" locked="0" layoutInCell="1" allowOverlap="1" wp14:anchorId="494B5351" wp14:editId="69C82B02">
            <wp:simplePos x="0" y="0"/>
            <wp:positionH relativeFrom="column">
              <wp:posOffset>2215515</wp:posOffset>
            </wp:positionH>
            <wp:positionV relativeFrom="paragraph">
              <wp:posOffset>283845</wp:posOffset>
            </wp:positionV>
            <wp:extent cx="3674745" cy="847090"/>
            <wp:effectExtent l="0" t="0" r="190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74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2E6" w:rsidRPr="0091309D">
        <w:rPr>
          <w:b/>
          <w:i/>
          <w:lang w:val="pt-PT"/>
        </w:rPr>
        <w:t>Quadro 7</w:t>
      </w:r>
    </w:p>
    <w:p w14:paraId="2E3409B2" w14:textId="77777777" w:rsidR="006502E6" w:rsidRDefault="006502E6" w:rsidP="00336178">
      <w:pPr>
        <w:rPr>
          <w:lang w:val="pt-PT"/>
        </w:rPr>
      </w:pPr>
      <w:r w:rsidRPr="0091309D">
        <w:rPr>
          <w:lang w:val="pt-PT"/>
        </w:rPr>
        <w:t xml:space="preserve">Neste quadro, preenche-se o número de </w:t>
      </w:r>
      <w:r w:rsidR="0091309D" w:rsidRPr="0091309D">
        <w:rPr>
          <w:lang w:val="pt-PT"/>
        </w:rPr>
        <w:t>crian</w:t>
      </w:r>
      <w:r w:rsidR="0091309D">
        <w:rPr>
          <w:lang w:val="pt-PT"/>
        </w:rPr>
        <w:t xml:space="preserve">ças que ingressaram na 1ª classe do EP1, </w:t>
      </w:r>
      <w:r w:rsidRPr="0091309D">
        <w:rPr>
          <w:lang w:val="pt-PT"/>
        </w:rPr>
        <w:t>com 6 anos de idade</w:t>
      </w:r>
      <w:r w:rsidR="0057497C" w:rsidRPr="0091309D">
        <w:rPr>
          <w:lang w:val="pt-PT"/>
        </w:rPr>
        <w:t>.</w:t>
      </w:r>
      <w:r w:rsidR="0091309D">
        <w:rPr>
          <w:lang w:val="pt-PT"/>
        </w:rPr>
        <w:t xml:space="preserve"> Indica-se, </w:t>
      </w:r>
      <w:r w:rsidR="0091309D" w:rsidRPr="0091309D">
        <w:rPr>
          <w:b/>
          <w:lang w:val="pt-PT"/>
        </w:rPr>
        <w:t>dentre estes</w:t>
      </w:r>
      <w:r w:rsidR="0091309D">
        <w:rPr>
          <w:lang w:val="pt-PT"/>
        </w:rPr>
        <w:t>, o número de crianças que frequentaram creches ou jardins de infância antes de ingressarem na 1ª classe.</w:t>
      </w:r>
    </w:p>
    <w:p w14:paraId="1D64AE49" w14:textId="77777777" w:rsidR="0091309D" w:rsidRPr="0091309D" w:rsidRDefault="0091309D" w:rsidP="00336178">
      <w:pPr>
        <w:rPr>
          <w:lang w:val="pt-PT"/>
        </w:rPr>
      </w:pPr>
    </w:p>
    <w:p w14:paraId="3A7ED7F9" w14:textId="77777777" w:rsidR="0091309D" w:rsidRPr="00782C81" w:rsidRDefault="0091309D" w:rsidP="00336178">
      <w:pPr>
        <w:rPr>
          <w:lang w:val="pt-PT"/>
        </w:rPr>
      </w:pPr>
    </w:p>
    <w:p w14:paraId="2F3040CD" w14:textId="77777777" w:rsidR="008C3705" w:rsidRPr="00F55C1E" w:rsidRDefault="0091309D" w:rsidP="00F55C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b/>
          <w:lang w:val="pt-PT"/>
        </w:rPr>
      </w:pPr>
      <w:r w:rsidRPr="00F55C1E">
        <w:rPr>
          <w:b/>
          <w:lang w:val="pt-PT"/>
        </w:rPr>
        <w:t>Para a v</w:t>
      </w:r>
      <w:r w:rsidR="008C3705" w:rsidRPr="00F55C1E">
        <w:rPr>
          <w:b/>
          <w:lang w:val="pt-PT"/>
        </w:rPr>
        <w:t>erificação dos dados</w:t>
      </w:r>
      <w:r w:rsidRPr="00F55C1E">
        <w:rPr>
          <w:b/>
          <w:lang w:val="pt-PT"/>
        </w:rPr>
        <w:t>:</w:t>
      </w:r>
    </w:p>
    <w:p w14:paraId="6932CE0A" w14:textId="77777777" w:rsidR="008C3705" w:rsidRDefault="00F55C1E" w:rsidP="00F55C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lang w:val="pt-PT"/>
        </w:rPr>
      </w:pPr>
      <w:r w:rsidRPr="00F55C1E">
        <w:rPr>
          <w:lang w:val="pt-PT"/>
        </w:rPr>
        <w:t xml:space="preserve">O </w:t>
      </w:r>
      <w:r w:rsidRPr="0091309D">
        <w:rPr>
          <w:lang w:val="pt-PT"/>
        </w:rPr>
        <w:t xml:space="preserve">número </w:t>
      </w:r>
      <w:r>
        <w:rPr>
          <w:lang w:val="pt-PT"/>
        </w:rPr>
        <w:t xml:space="preserve">total </w:t>
      </w:r>
      <w:r w:rsidRPr="0091309D">
        <w:rPr>
          <w:lang w:val="pt-PT"/>
        </w:rPr>
        <w:t>de crian</w:t>
      </w:r>
      <w:r>
        <w:rPr>
          <w:lang w:val="pt-PT"/>
        </w:rPr>
        <w:t xml:space="preserve">ças que ingressaram na 1ª classe do EP1 </w:t>
      </w:r>
      <w:r w:rsidRPr="0091309D">
        <w:rPr>
          <w:lang w:val="pt-PT"/>
        </w:rPr>
        <w:t>com 6 anos de idade</w:t>
      </w:r>
      <w:r w:rsidR="008C3705" w:rsidRPr="00F55C1E">
        <w:rPr>
          <w:lang w:val="pt-PT"/>
        </w:rPr>
        <w:t xml:space="preserve"> deve ser </w:t>
      </w:r>
      <w:r w:rsidR="008C3705" w:rsidRPr="00F55C1E">
        <w:rPr>
          <w:b/>
          <w:lang w:val="pt-PT"/>
        </w:rPr>
        <w:t xml:space="preserve">igual </w:t>
      </w:r>
      <w:r w:rsidR="008C3705" w:rsidRPr="00F55C1E">
        <w:rPr>
          <w:lang w:val="pt-PT"/>
        </w:rPr>
        <w:t>ao total das crianças com 6 anos de idade</w:t>
      </w:r>
      <w:r>
        <w:rPr>
          <w:lang w:val="pt-PT"/>
        </w:rPr>
        <w:t xml:space="preserve"> na 1ª classe registado no quadro 1</w:t>
      </w:r>
      <w:r w:rsidR="0057497C" w:rsidRPr="00F55C1E">
        <w:rPr>
          <w:lang w:val="pt-PT"/>
        </w:rPr>
        <w:t>.</w:t>
      </w:r>
    </w:p>
    <w:p w14:paraId="5D17401B" w14:textId="77777777" w:rsidR="00F55C1E" w:rsidRPr="00F55C1E" w:rsidRDefault="00F55C1E" w:rsidP="00F55C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lang w:val="pt-PT"/>
        </w:rPr>
      </w:pPr>
      <w:r>
        <w:rPr>
          <w:lang w:val="pt-PT"/>
        </w:rPr>
        <w:t xml:space="preserve">O número só será </w:t>
      </w:r>
      <w:r>
        <w:rPr>
          <w:b/>
          <w:lang w:val="pt-PT"/>
        </w:rPr>
        <w:t>inferior</w:t>
      </w:r>
      <w:r>
        <w:rPr>
          <w:lang w:val="pt-PT"/>
        </w:rPr>
        <w:t xml:space="preserve"> se houver repetentes na 1ª classe que entraram com 5 anos de idade no ano anterior.</w:t>
      </w:r>
    </w:p>
    <w:p w14:paraId="600329EB" w14:textId="77777777" w:rsidR="00DB2E6C" w:rsidRPr="00F55C1E" w:rsidRDefault="00DB2E6C" w:rsidP="00336178">
      <w:pPr>
        <w:rPr>
          <w:lang w:val="pt-PT"/>
        </w:rPr>
      </w:pPr>
    </w:p>
    <w:p w14:paraId="746BFB9A" w14:textId="77777777" w:rsidR="007B0CF5" w:rsidRPr="00782C81" w:rsidRDefault="007B0CF5" w:rsidP="00336178">
      <w:pPr>
        <w:rPr>
          <w:b/>
          <w:i/>
          <w:lang w:val="pt-PT"/>
        </w:rPr>
      </w:pPr>
      <w:r w:rsidRPr="00782C81">
        <w:rPr>
          <w:b/>
          <w:i/>
          <w:lang w:val="pt-PT"/>
        </w:rPr>
        <w:t>Quadro 8</w:t>
      </w:r>
    </w:p>
    <w:p w14:paraId="6DA03DFA" w14:textId="77777777" w:rsidR="00DB2E6C" w:rsidRPr="00F55C1E" w:rsidRDefault="0026265E" w:rsidP="00336178">
      <w:pPr>
        <w:rPr>
          <w:lang w:val="pt-PT"/>
        </w:rPr>
      </w:pPr>
      <w:r w:rsidRPr="00F55C1E">
        <w:rPr>
          <w:lang w:val="pt-PT"/>
        </w:rPr>
        <w:t xml:space="preserve">Preencher o </w:t>
      </w:r>
      <w:r w:rsidRPr="00F55C1E">
        <w:rPr>
          <w:b/>
          <w:lang w:val="pt-PT"/>
        </w:rPr>
        <w:t>número de alunos</w:t>
      </w:r>
      <w:r w:rsidRPr="00F55C1E">
        <w:rPr>
          <w:lang w:val="pt-PT"/>
        </w:rPr>
        <w:t xml:space="preserve"> com livro </w:t>
      </w:r>
      <w:r w:rsidR="00F55C1E">
        <w:rPr>
          <w:lang w:val="pt-PT"/>
        </w:rPr>
        <w:t>em cada</w:t>
      </w:r>
      <w:r w:rsidRPr="00F55C1E">
        <w:rPr>
          <w:lang w:val="pt-PT"/>
        </w:rPr>
        <w:t xml:space="preserve"> disciplina</w:t>
      </w:r>
      <w:r w:rsidR="00F55C1E" w:rsidRPr="00F55C1E">
        <w:rPr>
          <w:lang w:val="pt-PT"/>
        </w:rPr>
        <w:t xml:space="preserve"> e </w:t>
      </w:r>
      <w:r w:rsidR="00F55C1E">
        <w:rPr>
          <w:lang w:val="pt-PT"/>
        </w:rPr>
        <w:t>em cada classe</w:t>
      </w:r>
      <w:r w:rsidRPr="00F55C1E">
        <w:rPr>
          <w:lang w:val="pt-PT"/>
        </w:rPr>
        <w:t>.</w:t>
      </w:r>
    </w:p>
    <w:p w14:paraId="3776838D" w14:textId="77777777" w:rsidR="00F55C1E" w:rsidRPr="00336178" w:rsidRDefault="00F55C1E" w:rsidP="00336178">
      <w:r>
        <w:rPr>
          <w:noProof/>
          <w:lang w:val="en-ZA" w:eastAsia="en-ZA"/>
        </w:rPr>
        <w:drawing>
          <wp:inline distT="0" distB="0" distL="0" distR="0" wp14:anchorId="3F26CABC" wp14:editId="4E3C746C">
            <wp:extent cx="5943600" cy="15468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18912" w14:textId="77777777" w:rsidR="00A13B8C" w:rsidRPr="00F55C1E" w:rsidRDefault="00F55C1E" w:rsidP="00F55C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b/>
          <w:lang w:val="pt-PT"/>
        </w:rPr>
      </w:pPr>
      <w:r w:rsidRPr="00F55C1E">
        <w:rPr>
          <w:b/>
          <w:lang w:val="pt-PT"/>
        </w:rPr>
        <w:t>Para a v</w:t>
      </w:r>
      <w:r w:rsidR="00A13B8C" w:rsidRPr="00F55C1E">
        <w:rPr>
          <w:b/>
          <w:lang w:val="pt-PT"/>
        </w:rPr>
        <w:t>erificação dos dados</w:t>
      </w:r>
      <w:r w:rsidRPr="00F55C1E">
        <w:rPr>
          <w:b/>
          <w:lang w:val="pt-PT"/>
        </w:rPr>
        <w:t>:</w:t>
      </w:r>
    </w:p>
    <w:p w14:paraId="48145101" w14:textId="77777777" w:rsidR="00B87DDD" w:rsidRPr="00F55C1E" w:rsidRDefault="00A13B8C" w:rsidP="00F55C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lang w:val="pt-PT"/>
        </w:rPr>
      </w:pPr>
      <w:r w:rsidRPr="00F55C1E">
        <w:rPr>
          <w:lang w:val="pt-PT"/>
        </w:rPr>
        <w:t>O número</w:t>
      </w:r>
      <w:r w:rsidR="001112B1" w:rsidRPr="00F55C1E">
        <w:rPr>
          <w:lang w:val="pt-PT"/>
        </w:rPr>
        <w:t xml:space="preserve"> </w:t>
      </w:r>
      <w:r w:rsidR="00F55C1E" w:rsidRPr="00F55C1E">
        <w:rPr>
          <w:lang w:val="pt-PT"/>
        </w:rPr>
        <w:t xml:space="preserve">total </w:t>
      </w:r>
      <w:r w:rsidR="001112B1" w:rsidRPr="00F55C1E">
        <w:rPr>
          <w:lang w:val="pt-PT"/>
        </w:rPr>
        <w:t>de alunos com livro</w:t>
      </w:r>
      <w:r w:rsidRPr="00F55C1E">
        <w:rPr>
          <w:lang w:val="pt-PT"/>
        </w:rPr>
        <w:t xml:space="preserve"> </w:t>
      </w:r>
      <w:r w:rsidR="00F55C1E" w:rsidRPr="00F55C1E">
        <w:rPr>
          <w:lang w:val="pt-PT"/>
        </w:rPr>
        <w:t xml:space="preserve">por classe </w:t>
      </w:r>
      <w:r w:rsidRPr="00F55C1E">
        <w:rPr>
          <w:lang w:val="pt-PT"/>
        </w:rPr>
        <w:t xml:space="preserve">deve ser igual ou inferior ao total dos alunos por classe no quadro 1, </w:t>
      </w:r>
      <w:r w:rsidR="00F55C1E">
        <w:rPr>
          <w:lang w:val="pt-PT"/>
        </w:rPr>
        <w:t>porque</w:t>
      </w:r>
      <w:r w:rsidRPr="00F55C1E">
        <w:rPr>
          <w:lang w:val="pt-PT"/>
        </w:rPr>
        <w:t xml:space="preserve"> só pode</w:t>
      </w:r>
      <w:r w:rsidR="00F55C1E">
        <w:rPr>
          <w:lang w:val="pt-PT"/>
        </w:rPr>
        <w:t>m</w:t>
      </w:r>
      <w:r w:rsidRPr="00F55C1E">
        <w:rPr>
          <w:lang w:val="pt-PT"/>
        </w:rPr>
        <w:t xml:space="preserve"> existir duas possibilidades: todos os alunos </w:t>
      </w:r>
      <w:r w:rsidR="00F55C1E">
        <w:rPr>
          <w:lang w:val="pt-PT"/>
        </w:rPr>
        <w:t xml:space="preserve">daquela </w:t>
      </w:r>
      <w:r w:rsidRPr="00F55C1E">
        <w:rPr>
          <w:lang w:val="pt-PT"/>
        </w:rPr>
        <w:t>terem livros ou alguns não terem livros</w:t>
      </w:r>
      <w:r w:rsidR="000C4D97" w:rsidRPr="00F55C1E">
        <w:rPr>
          <w:lang w:val="pt-PT"/>
        </w:rPr>
        <w:t>.</w:t>
      </w:r>
    </w:p>
    <w:p w14:paraId="4E74688E" w14:textId="77777777" w:rsidR="0055643E" w:rsidRPr="00F55C1E" w:rsidRDefault="0055643E" w:rsidP="00336178">
      <w:pPr>
        <w:rPr>
          <w:lang w:val="pt-PT"/>
        </w:rPr>
      </w:pPr>
    </w:p>
    <w:p w14:paraId="62DBFD94" w14:textId="77777777" w:rsidR="0057497C" w:rsidRPr="00782C81" w:rsidRDefault="0057497C" w:rsidP="00336178">
      <w:pPr>
        <w:rPr>
          <w:b/>
          <w:i/>
          <w:lang w:val="pt-PT"/>
        </w:rPr>
      </w:pPr>
      <w:r w:rsidRPr="00782C81">
        <w:rPr>
          <w:b/>
          <w:i/>
          <w:lang w:val="pt-PT"/>
        </w:rPr>
        <w:t>Quadro 9</w:t>
      </w:r>
    </w:p>
    <w:p w14:paraId="2C9C097B" w14:textId="77777777" w:rsidR="00B87DDD" w:rsidRPr="00925554" w:rsidRDefault="0057497C" w:rsidP="00336178">
      <w:pPr>
        <w:rPr>
          <w:lang w:val="pt-PT"/>
        </w:rPr>
      </w:pPr>
      <w:r w:rsidRPr="00925554">
        <w:rPr>
          <w:lang w:val="pt-PT"/>
        </w:rPr>
        <w:t xml:space="preserve">Neste quadro, um professor </w:t>
      </w:r>
      <w:r w:rsidR="00925554" w:rsidRPr="00925554">
        <w:rPr>
          <w:lang w:val="pt-PT"/>
        </w:rPr>
        <w:t>deve</w:t>
      </w:r>
      <w:r w:rsidRPr="00925554">
        <w:rPr>
          <w:lang w:val="pt-PT"/>
        </w:rPr>
        <w:t xml:space="preserve"> ser registado em </w:t>
      </w:r>
      <w:r w:rsidR="00925554">
        <w:rPr>
          <w:lang w:val="pt-PT"/>
        </w:rPr>
        <w:t xml:space="preserve">todas as classes em que lecciona. Isto é, </w:t>
      </w:r>
      <w:r w:rsidRPr="00925554">
        <w:rPr>
          <w:lang w:val="pt-PT"/>
        </w:rPr>
        <w:t>se lecciona a 1ª e 3ª classe</w:t>
      </w:r>
      <w:r w:rsidR="00925554">
        <w:rPr>
          <w:lang w:val="pt-PT"/>
        </w:rPr>
        <w:t>s, por exemplo, o número</w:t>
      </w:r>
      <w:r w:rsidRPr="00925554">
        <w:rPr>
          <w:lang w:val="pt-PT"/>
        </w:rPr>
        <w:t xml:space="preserve"> é contado nas colunas da 1ª e da 3ª</w:t>
      </w:r>
      <w:r w:rsidR="00925554">
        <w:rPr>
          <w:lang w:val="pt-PT"/>
        </w:rPr>
        <w:t xml:space="preserve"> classe e, assim, sucessivamente</w:t>
      </w:r>
      <w:r w:rsidR="006A2EC4" w:rsidRPr="00925554">
        <w:rPr>
          <w:lang w:val="pt-PT"/>
        </w:rPr>
        <w:t>.</w:t>
      </w:r>
    </w:p>
    <w:p w14:paraId="7924910B" w14:textId="77777777" w:rsidR="00F55C1E" w:rsidRPr="00336178" w:rsidRDefault="00F55C1E" w:rsidP="00336178">
      <w:r>
        <w:rPr>
          <w:noProof/>
          <w:lang w:val="en-ZA" w:eastAsia="en-ZA"/>
        </w:rPr>
        <w:drawing>
          <wp:inline distT="0" distB="0" distL="0" distR="0" wp14:anchorId="004B432E" wp14:editId="625CFD6C">
            <wp:extent cx="5943600" cy="63304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34926"/>
                    <a:stretch/>
                  </pic:blipFill>
                  <pic:spPr bwMode="auto">
                    <a:xfrm>
                      <a:off x="0" y="0"/>
                      <a:ext cx="5943600" cy="633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D3947" w14:textId="77777777" w:rsidR="00574F91" w:rsidRPr="00925554" w:rsidRDefault="00925554" w:rsidP="009255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b/>
          <w:lang w:val="pt-PT"/>
        </w:rPr>
      </w:pPr>
      <w:r w:rsidRPr="00925554">
        <w:rPr>
          <w:b/>
          <w:lang w:val="pt-PT"/>
        </w:rPr>
        <w:t>Para a v</w:t>
      </w:r>
      <w:r w:rsidR="00574F91" w:rsidRPr="00925554">
        <w:rPr>
          <w:b/>
          <w:lang w:val="pt-PT"/>
        </w:rPr>
        <w:t>erificação dos dados</w:t>
      </w:r>
      <w:r w:rsidRPr="00925554">
        <w:rPr>
          <w:b/>
          <w:lang w:val="pt-PT"/>
        </w:rPr>
        <w:t>:</w:t>
      </w:r>
    </w:p>
    <w:p w14:paraId="63EB0A05" w14:textId="77777777" w:rsidR="00574F91" w:rsidRPr="00925554" w:rsidRDefault="00925554" w:rsidP="009255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lang w:val="pt-PT"/>
        </w:rPr>
      </w:pPr>
      <w:r>
        <w:rPr>
          <w:lang w:val="pt-PT"/>
        </w:rPr>
        <w:t>A soma do</w:t>
      </w:r>
      <w:r w:rsidR="00574F91" w:rsidRPr="00925554">
        <w:rPr>
          <w:lang w:val="pt-PT"/>
        </w:rPr>
        <w:t xml:space="preserve"> </w:t>
      </w:r>
      <w:r w:rsidRPr="00925554">
        <w:rPr>
          <w:lang w:val="pt-PT"/>
        </w:rPr>
        <w:t>n</w:t>
      </w:r>
      <w:r>
        <w:rPr>
          <w:lang w:val="pt-PT"/>
        </w:rPr>
        <w:t xml:space="preserve">úmero </w:t>
      </w:r>
      <w:r w:rsidR="00574F91" w:rsidRPr="00925554">
        <w:rPr>
          <w:lang w:val="pt-PT"/>
        </w:rPr>
        <w:t>total de professores</w:t>
      </w:r>
      <w:r>
        <w:rPr>
          <w:lang w:val="pt-PT"/>
        </w:rPr>
        <w:t xml:space="preserve"> neste quadro só pode</w:t>
      </w:r>
      <w:r w:rsidR="00574F91" w:rsidRPr="00925554">
        <w:rPr>
          <w:lang w:val="pt-PT"/>
        </w:rPr>
        <w:t xml:space="preserve"> ser </w:t>
      </w:r>
      <w:r w:rsidR="00574F91" w:rsidRPr="00925554">
        <w:rPr>
          <w:b/>
          <w:lang w:val="pt-PT"/>
        </w:rPr>
        <w:t>igual</w:t>
      </w:r>
      <w:r w:rsidR="00574F91" w:rsidRPr="00925554">
        <w:rPr>
          <w:lang w:val="pt-PT"/>
        </w:rPr>
        <w:t xml:space="preserve"> ou </w:t>
      </w:r>
      <w:r w:rsidR="00574F91" w:rsidRPr="00925554">
        <w:rPr>
          <w:b/>
          <w:lang w:val="pt-PT"/>
        </w:rPr>
        <w:t>superior</w:t>
      </w:r>
      <w:r w:rsidR="00574F91" w:rsidRPr="00925554">
        <w:rPr>
          <w:lang w:val="pt-PT"/>
        </w:rPr>
        <w:t xml:space="preserve"> ao total </w:t>
      </w:r>
      <w:r>
        <w:rPr>
          <w:lang w:val="pt-PT"/>
        </w:rPr>
        <w:t xml:space="preserve">geral </w:t>
      </w:r>
      <w:r w:rsidR="00574F91" w:rsidRPr="00925554">
        <w:rPr>
          <w:lang w:val="pt-PT"/>
        </w:rPr>
        <w:t>dos professores no quadro 2.</w:t>
      </w:r>
    </w:p>
    <w:p w14:paraId="4AEC489E" w14:textId="77777777" w:rsidR="001A4D12" w:rsidRPr="00925554" w:rsidRDefault="001A4D12" w:rsidP="00336178">
      <w:pPr>
        <w:rPr>
          <w:b/>
          <w:i/>
          <w:lang w:val="pt-PT"/>
        </w:rPr>
      </w:pPr>
      <w:r w:rsidRPr="00925554">
        <w:rPr>
          <w:b/>
          <w:i/>
          <w:lang w:val="pt-PT"/>
        </w:rPr>
        <w:t>Quadro 10</w:t>
      </w:r>
    </w:p>
    <w:p w14:paraId="65AAB754" w14:textId="77777777" w:rsidR="00925554" w:rsidRPr="00925554" w:rsidRDefault="001A4D12" w:rsidP="00336178">
      <w:pPr>
        <w:rPr>
          <w:lang w:val="pt-PT"/>
        </w:rPr>
      </w:pPr>
      <w:r w:rsidRPr="00925554">
        <w:rPr>
          <w:lang w:val="pt-PT"/>
        </w:rPr>
        <w:t>Preenche-se o número de professores que</w:t>
      </w:r>
      <w:r w:rsidR="00925554">
        <w:rPr>
          <w:lang w:val="pt-PT"/>
        </w:rPr>
        <w:t>,</w:t>
      </w:r>
      <w:r w:rsidRPr="00925554">
        <w:rPr>
          <w:lang w:val="pt-PT"/>
        </w:rPr>
        <w:t xml:space="preserve"> estando a leccionar uma ou mais clas</w:t>
      </w:r>
      <w:r w:rsidR="00925554" w:rsidRPr="00925554">
        <w:rPr>
          <w:lang w:val="pt-PT"/>
        </w:rPr>
        <w:t>ses</w:t>
      </w:r>
      <w:r w:rsidR="00925554">
        <w:rPr>
          <w:lang w:val="pt-PT"/>
        </w:rPr>
        <w:t>,</w:t>
      </w:r>
      <w:r w:rsidR="00925554" w:rsidRPr="00925554">
        <w:rPr>
          <w:lang w:val="pt-PT"/>
        </w:rPr>
        <w:t xml:space="preserve"> </w:t>
      </w:r>
      <w:r w:rsidR="00925554">
        <w:rPr>
          <w:lang w:val="pt-PT"/>
        </w:rPr>
        <w:t>possuem</w:t>
      </w:r>
      <w:r w:rsidR="00925554" w:rsidRPr="00925554">
        <w:rPr>
          <w:lang w:val="pt-PT"/>
        </w:rPr>
        <w:t xml:space="preserve"> </w:t>
      </w:r>
      <w:r w:rsidR="00925554" w:rsidRPr="00925554">
        <w:rPr>
          <w:b/>
          <w:lang w:val="pt-PT"/>
        </w:rPr>
        <w:t>manuais</w:t>
      </w:r>
      <w:r w:rsidR="00925554" w:rsidRPr="00925554">
        <w:rPr>
          <w:lang w:val="pt-PT"/>
        </w:rPr>
        <w:t xml:space="preserve"> dessas classes.</w:t>
      </w:r>
    </w:p>
    <w:p w14:paraId="6147FADD" w14:textId="77777777" w:rsidR="00925554" w:rsidRDefault="00925554" w:rsidP="00336178">
      <w:pPr>
        <w:rPr>
          <w:lang w:val="pt-PT"/>
        </w:rPr>
      </w:pPr>
      <w:r>
        <w:rPr>
          <w:noProof/>
          <w:lang w:val="en-ZA" w:eastAsia="en-ZA"/>
        </w:rPr>
        <w:drawing>
          <wp:inline distT="0" distB="0" distL="0" distR="0" wp14:anchorId="2472FD8A" wp14:editId="6A756F2C">
            <wp:extent cx="5943600" cy="23514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FD8F6" w14:textId="77777777" w:rsidR="008F416C" w:rsidRPr="00925554" w:rsidRDefault="001A4D12" w:rsidP="00336178">
      <w:pPr>
        <w:rPr>
          <w:lang w:val="pt-PT"/>
        </w:rPr>
      </w:pPr>
      <w:r w:rsidRPr="00925554">
        <w:rPr>
          <w:lang w:val="pt-PT"/>
        </w:rPr>
        <w:t xml:space="preserve">Por exemplo: se um professor que lecciona a 1ª e 3ª classe tiver manuais dessas </w:t>
      </w:r>
      <w:r w:rsidR="00925554">
        <w:rPr>
          <w:lang w:val="pt-PT"/>
        </w:rPr>
        <w:t xml:space="preserve">duas </w:t>
      </w:r>
      <w:r w:rsidRPr="00925554">
        <w:rPr>
          <w:lang w:val="pt-PT"/>
        </w:rPr>
        <w:t>classes, é contado nas colunas da 1ª e da 3ª classe.</w:t>
      </w:r>
      <w:r w:rsidR="00925554">
        <w:rPr>
          <w:lang w:val="pt-PT"/>
        </w:rPr>
        <w:t xml:space="preserve"> Se o professor não tiver o manual da disciplina e da classe, utiliza-se um traço (-) para indicar esta situação.</w:t>
      </w:r>
    </w:p>
    <w:p w14:paraId="5AE325B0" w14:textId="77777777" w:rsidR="00925554" w:rsidRPr="00782C81" w:rsidRDefault="00925554" w:rsidP="00336178">
      <w:pPr>
        <w:rPr>
          <w:lang w:val="pt-PT"/>
        </w:rPr>
      </w:pPr>
    </w:p>
    <w:p w14:paraId="5729C659" w14:textId="77777777" w:rsidR="00066C12" w:rsidRPr="00B408ED" w:rsidRDefault="00066C12" w:rsidP="00336178">
      <w:pPr>
        <w:rPr>
          <w:b/>
          <w:i/>
          <w:lang w:val="pt-PT"/>
        </w:rPr>
      </w:pPr>
      <w:r w:rsidRPr="00B408ED">
        <w:rPr>
          <w:b/>
          <w:i/>
          <w:lang w:val="pt-PT"/>
        </w:rPr>
        <w:t>Quadro 11</w:t>
      </w:r>
    </w:p>
    <w:p w14:paraId="78AB365F" w14:textId="77777777" w:rsidR="008F416C" w:rsidRPr="00B408ED" w:rsidRDefault="00066C12" w:rsidP="00336178">
      <w:pPr>
        <w:rPr>
          <w:lang w:val="pt-PT"/>
        </w:rPr>
      </w:pPr>
      <w:r w:rsidRPr="00B408ED">
        <w:rPr>
          <w:lang w:val="pt-PT"/>
        </w:rPr>
        <w:t>Neste quadro preenche-se o número de alunos órfãos</w:t>
      </w:r>
      <w:r w:rsidR="00B408ED" w:rsidRPr="00B408ED">
        <w:rPr>
          <w:lang w:val="pt-PT"/>
        </w:rPr>
        <w:t>, de acordo com a seguinte categoria:</w:t>
      </w:r>
    </w:p>
    <w:p w14:paraId="5B51C5E2" w14:textId="77777777" w:rsidR="00925554" w:rsidRPr="00336178" w:rsidRDefault="00925554" w:rsidP="00336178">
      <w:r>
        <w:rPr>
          <w:noProof/>
          <w:lang w:val="en-ZA" w:eastAsia="en-ZA"/>
        </w:rPr>
        <w:drawing>
          <wp:inline distT="0" distB="0" distL="0" distR="0" wp14:anchorId="3636D53C" wp14:editId="709F2800">
            <wp:extent cx="5943600" cy="8470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1542D" w14:textId="77777777" w:rsidR="00106C4A" w:rsidRPr="00B408ED" w:rsidRDefault="00925554" w:rsidP="00B408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b/>
          <w:lang w:val="pt-PT"/>
        </w:rPr>
      </w:pPr>
      <w:r w:rsidRPr="00B408ED">
        <w:rPr>
          <w:b/>
          <w:lang w:val="pt-PT"/>
        </w:rPr>
        <w:t>Para a v</w:t>
      </w:r>
      <w:r w:rsidR="00106C4A" w:rsidRPr="00B408ED">
        <w:rPr>
          <w:b/>
          <w:lang w:val="pt-PT"/>
        </w:rPr>
        <w:t>erificação dos dados</w:t>
      </w:r>
      <w:r w:rsidRPr="00B408ED">
        <w:rPr>
          <w:b/>
          <w:lang w:val="pt-PT"/>
        </w:rPr>
        <w:t>:</w:t>
      </w:r>
    </w:p>
    <w:p w14:paraId="78A743D2" w14:textId="77777777" w:rsidR="008F416C" w:rsidRPr="00925554" w:rsidRDefault="00106C4A" w:rsidP="00B408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lang w:val="pt-PT"/>
        </w:rPr>
      </w:pPr>
      <w:r w:rsidRPr="00925554">
        <w:rPr>
          <w:lang w:val="pt-PT"/>
        </w:rPr>
        <w:t xml:space="preserve">O total de alunos órfãos </w:t>
      </w:r>
      <w:r w:rsidR="00925554" w:rsidRPr="00925554">
        <w:rPr>
          <w:lang w:val="pt-PT"/>
        </w:rPr>
        <w:t>s</w:t>
      </w:r>
      <w:r w:rsidR="00925554">
        <w:rPr>
          <w:lang w:val="pt-PT"/>
        </w:rPr>
        <w:t>ó pode s</w:t>
      </w:r>
      <w:r w:rsidRPr="00925554">
        <w:rPr>
          <w:lang w:val="pt-PT"/>
        </w:rPr>
        <w:t xml:space="preserve">er </w:t>
      </w:r>
      <w:r w:rsidR="00925554">
        <w:rPr>
          <w:lang w:val="pt-PT"/>
        </w:rPr>
        <w:t xml:space="preserve">igual ou </w:t>
      </w:r>
      <w:r w:rsidRPr="00925554">
        <w:rPr>
          <w:lang w:val="pt-PT"/>
        </w:rPr>
        <w:t>inferior ao total de alunos no quadro 1</w:t>
      </w:r>
      <w:r w:rsidR="00347363" w:rsidRPr="00925554">
        <w:rPr>
          <w:lang w:val="pt-PT"/>
        </w:rPr>
        <w:t>.</w:t>
      </w:r>
    </w:p>
    <w:p w14:paraId="43E1CAB2" w14:textId="77777777" w:rsidR="008F416C" w:rsidRPr="00925554" w:rsidRDefault="008F416C" w:rsidP="00336178">
      <w:pPr>
        <w:rPr>
          <w:lang w:val="pt-PT"/>
        </w:rPr>
      </w:pPr>
    </w:p>
    <w:p w14:paraId="4829EECC" w14:textId="77777777" w:rsidR="00B408ED" w:rsidRPr="00782C81" w:rsidRDefault="00B408ED">
      <w:pPr>
        <w:spacing w:after="160" w:line="259" w:lineRule="auto"/>
        <w:rPr>
          <w:lang w:val="pt-PT"/>
        </w:rPr>
      </w:pPr>
      <w:r w:rsidRPr="00782C81">
        <w:rPr>
          <w:lang w:val="pt-PT"/>
        </w:rPr>
        <w:br w:type="page"/>
      </w:r>
    </w:p>
    <w:p w14:paraId="0BBAE3AD" w14:textId="77777777" w:rsidR="00F20E3C" w:rsidRPr="00B408ED" w:rsidRDefault="00F20E3C" w:rsidP="00336178">
      <w:pPr>
        <w:rPr>
          <w:b/>
          <w:i/>
          <w:lang w:val="pt-PT"/>
        </w:rPr>
      </w:pPr>
      <w:r w:rsidRPr="00B408ED">
        <w:rPr>
          <w:b/>
          <w:i/>
          <w:lang w:val="pt-PT"/>
        </w:rPr>
        <w:t>Quadro 12</w:t>
      </w:r>
    </w:p>
    <w:p w14:paraId="1BBD15FA" w14:textId="77777777" w:rsidR="00F74699" w:rsidRPr="00B408ED" w:rsidRDefault="00B408ED" w:rsidP="00336178">
      <w:pPr>
        <w:rPr>
          <w:lang w:val="pt-PT"/>
        </w:rPr>
      </w:pPr>
      <w:r w:rsidRPr="00B408ED">
        <w:rPr>
          <w:lang w:val="pt-PT"/>
        </w:rPr>
        <w:t xml:space="preserve">Neste quadro, deve-se informar </w:t>
      </w:r>
      <w:r w:rsidR="00F20E3C" w:rsidRPr="00B408ED">
        <w:rPr>
          <w:lang w:val="pt-PT"/>
        </w:rPr>
        <w:t xml:space="preserve">o número de professores </w:t>
      </w:r>
      <w:r w:rsidR="00F20E3C" w:rsidRPr="00B408ED">
        <w:rPr>
          <w:b/>
          <w:lang w:val="pt-PT"/>
        </w:rPr>
        <w:t>falecidos</w:t>
      </w:r>
      <w:r w:rsidR="00F20E3C" w:rsidRPr="00B408ED">
        <w:rPr>
          <w:lang w:val="pt-PT"/>
        </w:rPr>
        <w:t xml:space="preserve">, </w:t>
      </w:r>
      <w:r>
        <w:rPr>
          <w:lang w:val="pt-PT"/>
        </w:rPr>
        <w:t xml:space="preserve">dos </w:t>
      </w:r>
      <w:r w:rsidR="00F20E3C" w:rsidRPr="00B408ED">
        <w:rPr>
          <w:lang w:val="pt-PT"/>
        </w:rPr>
        <w:t xml:space="preserve">que </w:t>
      </w:r>
      <w:r w:rsidR="00F20E3C" w:rsidRPr="00B408ED">
        <w:rPr>
          <w:b/>
          <w:lang w:val="pt-PT"/>
        </w:rPr>
        <w:t>faltaram frequentemente</w:t>
      </w:r>
      <w:r w:rsidR="00F20E3C" w:rsidRPr="00B408ED">
        <w:rPr>
          <w:lang w:val="pt-PT"/>
        </w:rPr>
        <w:t xml:space="preserve"> por motivos de saúde e </w:t>
      </w:r>
      <w:r>
        <w:rPr>
          <w:lang w:val="pt-PT"/>
        </w:rPr>
        <w:t xml:space="preserve">dos </w:t>
      </w:r>
      <w:r w:rsidR="00F20E3C" w:rsidRPr="00B408ED">
        <w:rPr>
          <w:lang w:val="pt-PT"/>
        </w:rPr>
        <w:t xml:space="preserve">que </w:t>
      </w:r>
      <w:r w:rsidR="00F20E3C" w:rsidRPr="00B408ED">
        <w:rPr>
          <w:b/>
          <w:lang w:val="pt-PT"/>
        </w:rPr>
        <w:t>abandonaram a profissão</w:t>
      </w:r>
      <w:r w:rsidR="00F20E3C" w:rsidRPr="00B408ED">
        <w:rPr>
          <w:lang w:val="pt-PT"/>
        </w:rPr>
        <w:t xml:space="preserve"> docente, até ao mês de Dezembro do ano lectivo anterior.</w:t>
      </w:r>
    </w:p>
    <w:p w14:paraId="4000DF27" w14:textId="77777777" w:rsidR="00FF04B3" w:rsidRPr="00336178" w:rsidRDefault="00B408ED" w:rsidP="00336178">
      <w:r>
        <w:rPr>
          <w:noProof/>
          <w:lang w:val="en-ZA" w:eastAsia="en-ZA"/>
        </w:rPr>
        <w:drawing>
          <wp:inline distT="0" distB="0" distL="0" distR="0" wp14:anchorId="24CE7399" wp14:editId="1F358821">
            <wp:extent cx="4193931" cy="95602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94468" cy="95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DB202" w14:textId="77777777" w:rsidR="00FF04B3" w:rsidRPr="00B408ED" w:rsidRDefault="00B408ED" w:rsidP="00336178">
      <w:pPr>
        <w:rPr>
          <w:b/>
          <w:i/>
          <w:lang w:val="pt-PT"/>
        </w:rPr>
      </w:pPr>
      <w:r w:rsidRPr="00B408ED">
        <w:rPr>
          <w:b/>
          <w:i/>
          <w:lang w:val="pt-PT"/>
        </w:rPr>
        <w:t>Quadro 13</w:t>
      </w:r>
    </w:p>
    <w:p w14:paraId="7D22E491" w14:textId="77777777" w:rsidR="00B408ED" w:rsidRPr="00B408ED" w:rsidRDefault="00FF04B3" w:rsidP="00B408ED">
      <w:pPr>
        <w:rPr>
          <w:lang w:val="pt-PT"/>
        </w:rPr>
      </w:pPr>
      <w:r w:rsidRPr="00B408ED">
        <w:rPr>
          <w:lang w:val="pt-PT"/>
        </w:rPr>
        <w:t>Neste quadro, preenche-se o número de alunos e turmas abrangidas pelo ensino bilingue</w:t>
      </w:r>
      <w:r w:rsidR="00B408ED">
        <w:rPr>
          <w:lang w:val="pt-PT"/>
        </w:rPr>
        <w:t xml:space="preserve"> </w:t>
      </w:r>
      <w:r w:rsidR="00B408ED" w:rsidRPr="00B408ED">
        <w:rPr>
          <w:lang w:val="pt-PT"/>
        </w:rPr>
        <w:t>e número de professores que leccionam disciplinas em (L1), incluindo a língua materna de ensino.</w:t>
      </w:r>
    </w:p>
    <w:p w14:paraId="3EA799F8" w14:textId="77777777" w:rsidR="00B408ED" w:rsidRDefault="00B408ED" w:rsidP="00336178">
      <w:r>
        <w:rPr>
          <w:noProof/>
          <w:lang w:val="en-ZA" w:eastAsia="en-ZA"/>
        </w:rPr>
        <w:drawing>
          <wp:inline distT="0" distB="0" distL="0" distR="0" wp14:anchorId="63B421C5" wp14:editId="10805CDC">
            <wp:extent cx="5943600" cy="114236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A8C58" w14:textId="77777777" w:rsidR="00B408ED" w:rsidRPr="00782C81" w:rsidRDefault="00B408ED" w:rsidP="00B408ED">
      <w:pPr>
        <w:rPr>
          <w:b/>
          <w:i/>
          <w:lang w:val="pt-PT"/>
        </w:rPr>
      </w:pPr>
      <w:r w:rsidRPr="00782C81">
        <w:rPr>
          <w:b/>
          <w:i/>
          <w:lang w:val="pt-PT"/>
        </w:rPr>
        <w:t>Quadro 14</w:t>
      </w:r>
    </w:p>
    <w:p w14:paraId="7B76F038" w14:textId="77777777" w:rsidR="00831417" w:rsidRPr="00831417" w:rsidRDefault="00831417" w:rsidP="00B408ED">
      <w:pPr>
        <w:rPr>
          <w:lang w:val="pt-PT"/>
        </w:rPr>
      </w:pPr>
      <w:r w:rsidRPr="00831417">
        <w:rPr>
          <w:lang w:val="pt-PT"/>
        </w:rPr>
        <w:t xml:space="preserve">Neste quadro, assinala-se com um X </w:t>
      </w:r>
      <w:r>
        <w:rPr>
          <w:lang w:val="pt-PT"/>
        </w:rPr>
        <w:t>a língua materna (L1) em uso na escola, se for o caso, de acordo com a província indicada.</w:t>
      </w:r>
    </w:p>
    <w:p w14:paraId="1CEA95E6" w14:textId="77777777" w:rsidR="00B408ED" w:rsidRDefault="00B408ED" w:rsidP="00336178">
      <w:r>
        <w:rPr>
          <w:noProof/>
          <w:lang w:val="en-ZA" w:eastAsia="en-ZA"/>
        </w:rPr>
        <w:drawing>
          <wp:inline distT="0" distB="0" distL="0" distR="0" wp14:anchorId="277712AE" wp14:editId="1E145DE0">
            <wp:extent cx="3859823" cy="1561661"/>
            <wp:effectExtent l="0" t="0" r="762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59823" cy="156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54E47" w14:textId="77777777" w:rsidR="00B408ED" w:rsidRDefault="00B408ED" w:rsidP="00336178"/>
    <w:p w14:paraId="0B18DCB4" w14:textId="77777777" w:rsidR="00782C81" w:rsidRDefault="00782C81">
      <w:pPr>
        <w:spacing w:after="160" w:line="259" w:lineRule="auto"/>
        <w:rPr>
          <w:b/>
          <w:i/>
          <w:lang w:val="pt-PT"/>
        </w:rPr>
      </w:pPr>
      <w:r>
        <w:rPr>
          <w:b/>
          <w:i/>
          <w:lang w:val="pt-PT"/>
        </w:rPr>
        <w:br w:type="page"/>
      </w:r>
    </w:p>
    <w:p w14:paraId="53D78FE0" w14:textId="77777777" w:rsidR="00F74699" w:rsidRPr="00831417" w:rsidRDefault="00831417" w:rsidP="00336178">
      <w:pPr>
        <w:rPr>
          <w:b/>
          <w:i/>
          <w:lang w:val="pt-PT"/>
        </w:rPr>
      </w:pPr>
      <w:r w:rsidRPr="00831417">
        <w:rPr>
          <w:b/>
          <w:i/>
          <w:lang w:val="pt-PT"/>
        </w:rPr>
        <w:t>Q</w:t>
      </w:r>
      <w:r w:rsidR="00A60AB3" w:rsidRPr="00831417">
        <w:rPr>
          <w:b/>
          <w:i/>
          <w:lang w:val="pt-PT"/>
        </w:rPr>
        <w:t>uadro 15</w:t>
      </w:r>
    </w:p>
    <w:p w14:paraId="0FB75DD8" w14:textId="77777777" w:rsidR="00831417" w:rsidRPr="00831417" w:rsidRDefault="00A60AB3" w:rsidP="00336178">
      <w:pPr>
        <w:rPr>
          <w:lang w:val="pt-PT"/>
        </w:rPr>
      </w:pPr>
      <w:r w:rsidRPr="00831417">
        <w:rPr>
          <w:lang w:val="pt-PT"/>
        </w:rPr>
        <w:t>Preenche-se, neste quadro, o número de alunos com necessidades educativas especiais por tipo de deficiência</w:t>
      </w:r>
      <w:r w:rsidR="00831417">
        <w:rPr>
          <w:lang w:val="pt-PT"/>
        </w:rPr>
        <w:t>.</w:t>
      </w:r>
    </w:p>
    <w:p w14:paraId="0897D64D" w14:textId="77777777" w:rsidR="00831417" w:rsidRPr="00336178" w:rsidRDefault="00831417" w:rsidP="00336178">
      <w:r>
        <w:rPr>
          <w:noProof/>
          <w:lang w:val="en-ZA" w:eastAsia="en-ZA"/>
        </w:rPr>
        <w:drawing>
          <wp:inline distT="0" distB="0" distL="0" distR="0" wp14:anchorId="0E622ADA" wp14:editId="6712A3D1">
            <wp:extent cx="5943600" cy="130937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50F9B" w14:textId="77777777" w:rsidR="000F228B" w:rsidRPr="00782C81" w:rsidRDefault="000F228B" w:rsidP="008314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b/>
          <w:lang w:val="pt-PT"/>
        </w:rPr>
      </w:pPr>
      <w:r w:rsidRPr="00782C81">
        <w:rPr>
          <w:b/>
          <w:lang w:val="pt-PT"/>
        </w:rPr>
        <w:t>Atenção!</w:t>
      </w:r>
    </w:p>
    <w:p w14:paraId="113479AA" w14:textId="77777777" w:rsidR="00B87DDD" w:rsidRDefault="000F228B" w:rsidP="008314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lang w:val="pt-PT"/>
        </w:rPr>
      </w:pPr>
      <w:r w:rsidRPr="00831417">
        <w:rPr>
          <w:lang w:val="pt-PT"/>
        </w:rPr>
        <w:t xml:space="preserve">Os alunos que usam óculos e os alunos </w:t>
      </w:r>
      <w:r w:rsidR="00B97BDA" w:rsidRPr="00831417">
        <w:rPr>
          <w:lang w:val="pt-PT"/>
        </w:rPr>
        <w:t>que ouvem com alguma dificuldade</w:t>
      </w:r>
      <w:r w:rsidR="004C3FE5" w:rsidRPr="00831417">
        <w:rPr>
          <w:lang w:val="pt-PT"/>
        </w:rPr>
        <w:t xml:space="preserve"> </w:t>
      </w:r>
      <w:r w:rsidRPr="00831417">
        <w:rPr>
          <w:lang w:val="pt-PT"/>
        </w:rPr>
        <w:t xml:space="preserve">não devem ser incluídos neste quadro, ou seja, não são </w:t>
      </w:r>
      <w:r w:rsidR="00831417" w:rsidRPr="00831417">
        <w:rPr>
          <w:lang w:val="pt-PT"/>
        </w:rPr>
        <w:t xml:space="preserve">considerados </w:t>
      </w:r>
      <w:r w:rsidRPr="00831417">
        <w:rPr>
          <w:lang w:val="pt-PT"/>
        </w:rPr>
        <w:t>alunos com necessidades educativas especiais.</w:t>
      </w:r>
    </w:p>
    <w:p w14:paraId="252C25C2" w14:textId="18723F44" w:rsidR="00831417" w:rsidRPr="00831417" w:rsidRDefault="00831417" w:rsidP="008314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0"/>
        <w:rPr>
          <w:lang w:val="pt-PT"/>
        </w:rPr>
      </w:pPr>
      <w:r>
        <w:rPr>
          <w:lang w:val="pt-PT"/>
        </w:rPr>
        <w:t xml:space="preserve">As necessidades educativas especiais </w:t>
      </w:r>
      <w:r w:rsidRPr="00831417">
        <w:rPr>
          <w:lang w:val="pt-PT"/>
        </w:rPr>
        <w:t>referem-se a toda e qualquer ajuda</w:t>
      </w:r>
      <w:r>
        <w:rPr>
          <w:lang w:val="pt-PT"/>
        </w:rPr>
        <w:t xml:space="preserve"> pedagógica que as criancas, jovens ou adultos</w:t>
      </w:r>
      <w:r w:rsidR="002832BD">
        <w:rPr>
          <w:lang w:val="pt-PT"/>
        </w:rPr>
        <w:t xml:space="preserve"> matriculados ou não no Sistema Nacional de Educação</w:t>
      </w:r>
      <w:r>
        <w:rPr>
          <w:lang w:val="pt-PT"/>
        </w:rPr>
        <w:t xml:space="preserve"> necessitam para aprender:</w:t>
      </w:r>
      <w:r>
        <w:rPr>
          <w:lang w:val="pt-PT"/>
        </w:rPr>
        <w:br/>
        <w:t>- Cegueira e a falta de percepção visual;</w:t>
      </w:r>
      <w:r>
        <w:rPr>
          <w:lang w:val="pt-PT"/>
        </w:rPr>
        <w:br/>
        <w:t>- Surdez refere-se à</w:t>
      </w:r>
      <w:r w:rsidRPr="00831417">
        <w:rPr>
          <w:lang w:val="pt-PT"/>
        </w:rPr>
        <w:t xml:space="preserve"> incapacidade de aprendizagem por via auditi</w:t>
      </w:r>
      <w:r>
        <w:rPr>
          <w:lang w:val="pt-PT"/>
        </w:rPr>
        <w:t>va;</w:t>
      </w:r>
      <w:r>
        <w:rPr>
          <w:lang w:val="pt-PT"/>
        </w:rPr>
        <w:br/>
        <w:t xml:space="preserve">- </w:t>
      </w:r>
      <w:r w:rsidRPr="00831417">
        <w:rPr>
          <w:lang w:val="pt-PT"/>
        </w:rPr>
        <w:t xml:space="preserve">Deficiencia fisico-motora refere-se ao comprometimento do aparelho </w:t>
      </w:r>
      <w:r>
        <w:rPr>
          <w:lang w:val="pt-PT"/>
        </w:rPr>
        <w:t>locomotor;</w:t>
      </w:r>
      <w:r>
        <w:rPr>
          <w:lang w:val="pt-PT"/>
        </w:rPr>
        <w:br/>
        <w:t>- Transtornos de Fala - é a ausência ou dificuldade na realizaçã</w:t>
      </w:r>
      <w:r w:rsidRPr="00831417">
        <w:rPr>
          <w:lang w:val="pt-PT"/>
        </w:rPr>
        <w:t>o da fala.</w:t>
      </w:r>
    </w:p>
    <w:p w14:paraId="29B14364" w14:textId="77777777" w:rsidR="006539EE" w:rsidRPr="00831417" w:rsidRDefault="006539EE" w:rsidP="00336178">
      <w:pPr>
        <w:rPr>
          <w:lang w:val="pt-PT"/>
        </w:rPr>
      </w:pPr>
    </w:p>
    <w:p w14:paraId="10732AD9" w14:textId="77777777" w:rsidR="00831417" w:rsidRDefault="00831417">
      <w:pPr>
        <w:spacing w:after="160" w:line="259" w:lineRule="auto"/>
        <w:rPr>
          <w:b/>
          <w:sz w:val="28"/>
          <w:lang w:val="pt-PT"/>
        </w:rPr>
      </w:pPr>
      <w:r>
        <w:rPr>
          <w:b/>
          <w:sz w:val="28"/>
          <w:lang w:val="pt-PT"/>
        </w:rPr>
        <w:br w:type="page"/>
      </w:r>
    </w:p>
    <w:p w14:paraId="2D3F804E" w14:textId="77777777" w:rsidR="00831417" w:rsidRPr="00336178" w:rsidRDefault="00831417" w:rsidP="00831417">
      <w:pPr>
        <w:jc w:val="center"/>
        <w:rPr>
          <w:b/>
          <w:sz w:val="28"/>
          <w:lang w:val="pt-PT"/>
        </w:rPr>
      </w:pPr>
      <w:r w:rsidRPr="00336178">
        <w:rPr>
          <w:b/>
          <w:sz w:val="28"/>
          <w:lang w:val="pt-PT"/>
        </w:rPr>
        <w:t>Levantamento Estatístico</w:t>
      </w:r>
      <w:r>
        <w:rPr>
          <w:b/>
          <w:sz w:val="28"/>
          <w:lang w:val="pt-PT"/>
        </w:rPr>
        <w:t xml:space="preserve"> do</w:t>
      </w:r>
      <w:r w:rsidRPr="00336178">
        <w:rPr>
          <w:b/>
          <w:sz w:val="28"/>
          <w:lang w:val="pt-PT"/>
        </w:rPr>
        <w:t xml:space="preserve"> </w:t>
      </w:r>
      <w:r w:rsidR="002E4BD7" w:rsidRPr="00831417">
        <w:rPr>
          <w:b/>
          <w:sz w:val="28"/>
          <w:lang w:val="pt-PT"/>
        </w:rPr>
        <w:t>Aproveitamento Escolar</w:t>
      </w:r>
      <w:r w:rsidRPr="00831417">
        <w:rPr>
          <w:b/>
          <w:sz w:val="28"/>
          <w:lang w:val="pt-PT"/>
        </w:rPr>
        <w:t xml:space="preserve"> </w:t>
      </w:r>
      <w:r w:rsidRPr="00336178">
        <w:rPr>
          <w:b/>
          <w:sz w:val="28"/>
          <w:lang w:val="pt-PT"/>
        </w:rPr>
        <w:t>– EP1</w:t>
      </w:r>
    </w:p>
    <w:p w14:paraId="7829F006" w14:textId="77777777" w:rsidR="00913111" w:rsidRPr="00831417" w:rsidRDefault="00831417" w:rsidP="008314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lang w:val="pt-PT"/>
        </w:rPr>
      </w:pPr>
      <w:r>
        <w:rPr>
          <w:lang w:val="pt-PT"/>
        </w:rPr>
        <w:t xml:space="preserve">Atenção: </w:t>
      </w:r>
      <w:r w:rsidRPr="00831417">
        <w:rPr>
          <w:lang w:val="pt-PT"/>
        </w:rPr>
        <w:t xml:space="preserve">as fontes dos dados </w:t>
      </w:r>
      <w:r>
        <w:rPr>
          <w:lang w:val="pt-PT"/>
        </w:rPr>
        <w:t>p</w:t>
      </w:r>
      <w:r w:rsidR="004243F5" w:rsidRPr="00831417">
        <w:rPr>
          <w:lang w:val="pt-PT"/>
        </w:rPr>
        <w:t>ara o preenchimento dos inquéritos do aproveitamento escolar são as pautas de avaliação e os livros de turma</w:t>
      </w:r>
      <w:r>
        <w:rPr>
          <w:lang w:val="pt-PT"/>
        </w:rPr>
        <w:t>.</w:t>
      </w:r>
    </w:p>
    <w:p w14:paraId="7BE9FF27" w14:textId="77777777" w:rsidR="00574F48" w:rsidRPr="009F2653" w:rsidRDefault="00574F48" w:rsidP="00336178">
      <w:pPr>
        <w:rPr>
          <w:b/>
          <w:i/>
          <w:lang w:val="pt-PT"/>
        </w:rPr>
      </w:pPr>
      <w:r w:rsidRPr="009F2653">
        <w:rPr>
          <w:b/>
          <w:i/>
          <w:lang w:val="pt-PT"/>
        </w:rPr>
        <w:t>Quadro 1</w:t>
      </w:r>
    </w:p>
    <w:p w14:paraId="5AEE6770" w14:textId="77777777" w:rsidR="009F2653" w:rsidRDefault="009F2653" w:rsidP="00336178">
      <w:pPr>
        <w:rPr>
          <w:lang w:val="pt-PT"/>
        </w:rPr>
      </w:pPr>
      <w:r w:rsidRPr="009F2653">
        <w:rPr>
          <w:lang w:val="pt-PT"/>
        </w:rPr>
        <w:t>Este</w:t>
      </w:r>
      <w:r w:rsidR="00574F48" w:rsidRPr="009F2653">
        <w:rPr>
          <w:lang w:val="pt-PT"/>
        </w:rPr>
        <w:t xml:space="preserve"> quadro </w:t>
      </w:r>
      <w:r>
        <w:rPr>
          <w:lang w:val="pt-PT"/>
        </w:rPr>
        <w:t>resume os dados do inquérito do levantamento do aproveitamento.</w:t>
      </w:r>
    </w:p>
    <w:p w14:paraId="07031FAA" w14:textId="77777777" w:rsidR="009F2653" w:rsidRDefault="009F2653" w:rsidP="009F2653">
      <w:pPr>
        <w:spacing w:after="0"/>
        <w:rPr>
          <w:lang w:val="pt-PT"/>
        </w:rPr>
      </w:pPr>
      <w:r>
        <w:rPr>
          <w:lang w:val="pt-PT"/>
        </w:rPr>
        <w:t>P</w:t>
      </w:r>
      <w:r w:rsidR="00574F48" w:rsidRPr="009F2653">
        <w:rPr>
          <w:lang w:val="pt-PT"/>
        </w:rPr>
        <w:t>reenche-se</w:t>
      </w:r>
      <w:r>
        <w:rPr>
          <w:lang w:val="pt-PT"/>
        </w:rPr>
        <w:t>:</w:t>
      </w:r>
    </w:p>
    <w:p w14:paraId="1DE2666C" w14:textId="77777777" w:rsidR="009F2653" w:rsidRDefault="00574F48" w:rsidP="009F2653">
      <w:pPr>
        <w:pStyle w:val="ListParagraph"/>
        <w:numPr>
          <w:ilvl w:val="0"/>
          <w:numId w:val="6"/>
        </w:numPr>
        <w:spacing w:after="0"/>
        <w:rPr>
          <w:lang w:val="pt-PT"/>
        </w:rPr>
      </w:pPr>
      <w:r w:rsidRPr="009F2653">
        <w:rPr>
          <w:lang w:val="pt-PT"/>
        </w:rPr>
        <w:t>o número de alunos no fim do ano lectivo</w:t>
      </w:r>
      <w:r w:rsidR="009F2653">
        <w:rPr>
          <w:lang w:val="pt-PT"/>
        </w:rPr>
        <w:t>, por classe e sexo</w:t>
      </w:r>
      <w:r w:rsidR="009F2653" w:rsidRPr="009F2653">
        <w:rPr>
          <w:lang w:val="pt-PT"/>
        </w:rPr>
        <w:t>;</w:t>
      </w:r>
    </w:p>
    <w:p w14:paraId="117FF06A" w14:textId="77777777" w:rsidR="00AD78A3" w:rsidRPr="009F2653" w:rsidRDefault="00AD78A3" w:rsidP="00AD78A3">
      <w:pPr>
        <w:pStyle w:val="ListParagraph"/>
        <w:numPr>
          <w:ilvl w:val="0"/>
          <w:numId w:val="6"/>
        </w:numPr>
        <w:spacing w:after="0"/>
        <w:rPr>
          <w:lang w:val="pt-PT"/>
        </w:rPr>
      </w:pPr>
      <w:r w:rsidRPr="009F2653">
        <w:rPr>
          <w:lang w:val="pt-PT"/>
        </w:rPr>
        <w:t xml:space="preserve">os alunos que fizerem exame </w:t>
      </w:r>
      <w:r>
        <w:rPr>
          <w:lang w:val="pt-PT"/>
        </w:rPr>
        <w:t xml:space="preserve">na 5ª </w:t>
      </w:r>
      <w:r w:rsidRPr="009F2653">
        <w:rPr>
          <w:lang w:val="pt-PT"/>
        </w:rPr>
        <w:t>classe;</w:t>
      </w:r>
    </w:p>
    <w:p w14:paraId="7436C84E" w14:textId="77777777" w:rsidR="009F2653" w:rsidRDefault="009F2653" w:rsidP="009F2653">
      <w:pPr>
        <w:pStyle w:val="ListParagraph"/>
        <w:numPr>
          <w:ilvl w:val="0"/>
          <w:numId w:val="6"/>
        </w:numPr>
        <w:spacing w:after="0"/>
        <w:rPr>
          <w:lang w:val="pt-PT"/>
        </w:rPr>
      </w:pPr>
      <w:r w:rsidRPr="009F2653">
        <w:rPr>
          <w:lang w:val="pt-PT"/>
        </w:rPr>
        <w:t>os aprovados por classe e sexo;</w:t>
      </w:r>
    </w:p>
    <w:p w14:paraId="74AF4235" w14:textId="77777777" w:rsidR="009F2653" w:rsidRPr="009F2653" w:rsidRDefault="009F2653" w:rsidP="009F2653">
      <w:pPr>
        <w:pStyle w:val="ListParagraph"/>
        <w:numPr>
          <w:ilvl w:val="0"/>
          <w:numId w:val="6"/>
        </w:numPr>
        <w:spacing w:after="0"/>
        <w:rPr>
          <w:lang w:val="pt-PT"/>
        </w:rPr>
      </w:pPr>
      <w:r>
        <w:rPr>
          <w:lang w:val="pt-PT"/>
        </w:rPr>
        <w:t>o número de turmas puras e mistas</w:t>
      </w:r>
      <w:r w:rsidR="00AD78A3">
        <w:rPr>
          <w:lang w:val="pt-PT"/>
        </w:rPr>
        <w:t xml:space="preserve"> por classe</w:t>
      </w:r>
      <w:r>
        <w:rPr>
          <w:lang w:val="pt-PT"/>
        </w:rPr>
        <w:t>;</w:t>
      </w:r>
    </w:p>
    <w:p w14:paraId="028BDE6C" w14:textId="77777777" w:rsidR="00913111" w:rsidRPr="009F2653" w:rsidRDefault="009F2653" w:rsidP="009F2653">
      <w:pPr>
        <w:pStyle w:val="ListParagraph"/>
        <w:numPr>
          <w:ilvl w:val="0"/>
          <w:numId w:val="6"/>
        </w:numPr>
        <w:rPr>
          <w:lang w:val="pt-PT"/>
        </w:rPr>
      </w:pPr>
      <w:r w:rsidRPr="009F2653">
        <w:rPr>
          <w:lang w:val="pt-PT"/>
        </w:rPr>
        <w:t>a</w:t>
      </w:r>
      <w:r w:rsidR="00574F48" w:rsidRPr="009F2653">
        <w:rPr>
          <w:lang w:val="pt-PT"/>
        </w:rPr>
        <w:t xml:space="preserve"> distribuição do número de alunos por grupo de notas </w:t>
      </w:r>
      <w:r w:rsidR="00AD78A3">
        <w:rPr>
          <w:lang w:val="pt-PT"/>
        </w:rPr>
        <w:t xml:space="preserve">e </w:t>
      </w:r>
      <w:r w:rsidR="00574F48" w:rsidRPr="009F2653">
        <w:rPr>
          <w:lang w:val="pt-PT"/>
        </w:rPr>
        <w:t>por disciplina.</w:t>
      </w:r>
    </w:p>
    <w:p w14:paraId="4AE08FC1" w14:textId="77777777" w:rsidR="00913111" w:rsidRPr="009F2653" w:rsidRDefault="009F2653" w:rsidP="00336178">
      <w:pPr>
        <w:rPr>
          <w:lang w:val="pt-PT"/>
        </w:rPr>
      </w:pPr>
      <w:r>
        <w:rPr>
          <w:noProof/>
          <w:lang w:val="en-ZA" w:eastAsia="en-ZA"/>
        </w:rPr>
        <w:drawing>
          <wp:inline distT="0" distB="0" distL="0" distR="0" wp14:anchorId="512372B9" wp14:editId="57F50F54">
            <wp:extent cx="5943600" cy="18446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7B3A3" w14:textId="77777777" w:rsidR="000E0AEE" w:rsidRPr="006E71DC" w:rsidRDefault="00AD78A3" w:rsidP="006E71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b/>
          <w:lang w:val="pt-PT"/>
        </w:rPr>
      </w:pPr>
      <w:r w:rsidRPr="006E71DC">
        <w:rPr>
          <w:b/>
          <w:lang w:val="pt-PT"/>
        </w:rPr>
        <w:t>Para a v</w:t>
      </w:r>
      <w:r w:rsidR="000E0AEE" w:rsidRPr="006E71DC">
        <w:rPr>
          <w:b/>
          <w:lang w:val="pt-PT"/>
        </w:rPr>
        <w:t>erificação dos dados</w:t>
      </w:r>
      <w:r w:rsidRPr="006E71DC">
        <w:rPr>
          <w:b/>
          <w:lang w:val="pt-PT"/>
        </w:rPr>
        <w:t>:</w:t>
      </w:r>
    </w:p>
    <w:p w14:paraId="70B33A7F" w14:textId="77777777" w:rsidR="000E0AEE" w:rsidRPr="00AD78A3" w:rsidRDefault="000E0AEE" w:rsidP="006E71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lang w:val="pt-PT"/>
        </w:rPr>
      </w:pPr>
      <w:r w:rsidRPr="00AD78A3">
        <w:rPr>
          <w:lang w:val="pt-PT"/>
        </w:rPr>
        <w:t xml:space="preserve">O </w:t>
      </w:r>
      <w:r w:rsidRPr="00AD78A3">
        <w:rPr>
          <w:b/>
          <w:lang w:val="pt-PT"/>
        </w:rPr>
        <w:t xml:space="preserve">total de alunos no fim do ano lectivo </w:t>
      </w:r>
      <w:r w:rsidR="00AD78A3" w:rsidRPr="00AD78A3">
        <w:rPr>
          <w:b/>
          <w:lang w:val="pt-PT"/>
        </w:rPr>
        <w:t>por</w:t>
      </w:r>
      <w:r w:rsidR="00AD78A3">
        <w:rPr>
          <w:lang w:val="pt-PT"/>
        </w:rPr>
        <w:t xml:space="preserve"> classe </w:t>
      </w:r>
      <w:r w:rsidR="00AD78A3" w:rsidRPr="00AD78A3">
        <w:rPr>
          <w:lang w:val="pt-PT"/>
        </w:rPr>
        <w:t>dever</w:t>
      </w:r>
      <w:r w:rsidR="00AD78A3">
        <w:rPr>
          <w:lang w:val="pt-PT"/>
        </w:rPr>
        <w:t>á ser</w:t>
      </w:r>
      <w:r w:rsidRPr="00AD78A3">
        <w:rPr>
          <w:lang w:val="pt-PT"/>
        </w:rPr>
        <w:t xml:space="preserve"> igual ou inferior ao</w:t>
      </w:r>
      <w:r w:rsidR="00AD78A3">
        <w:rPr>
          <w:lang w:val="pt-PT"/>
        </w:rPr>
        <w:t xml:space="preserve"> número </w:t>
      </w:r>
      <w:r w:rsidRPr="00AD78A3">
        <w:rPr>
          <w:lang w:val="pt-PT"/>
        </w:rPr>
        <w:t xml:space="preserve">total de alunos </w:t>
      </w:r>
      <w:r w:rsidR="00AD78A3">
        <w:rPr>
          <w:lang w:val="pt-PT"/>
        </w:rPr>
        <w:t xml:space="preserve">por classe </w:t>
      </w:r>
      <w:r w:rsidRPr="00AD78A3">
        <w:rPr>
          <w:lang w:val="pt-PT"/>
        </w:rPr>
        <w:t>que consta</w:t>
      </w:r>
      <w:r w:rsidR="00AD78A3">
        <w:rPr>
          <w:lang w:val="pt-PT"/>
        </w:rPr>
        <w:t xml:space="preserve"> do inquérito escolar de</w:t>
      </w:r>
      <w:r w:rsidRPr="00AD78A3">
        <w:rPr>
          <w:lang w:val="pt-PT"/>
        </w:rPr>
        <w:t xml:space="preserve"> </w:t>
      </w:r>
      <w:r w:rsidR="00AD78A3">
        <w:rPr>
          <w:lang w:val="pt-PT"/>
        </w:rPr>
        <w:t xml:space="preserve">3 de Março, se este tiver sido realizado na data certa e tiver incluído todos os matriculados no ano lectivo correspondente. O número será </w:t>
      </w:r>
      <w:r w:rsidRPr="00AD78A3">
        <w:rPr>
          <w:lang w:val="pt-PT"/>
        </w:rPr>
        <w:t>inferior se houve</w:t>
      </w:r>
      <w:r w:rsidR="00AD78A3">
        <w:rPr>
          <w:lang w:val="pt-PT"/>
        </w:rPr>
        <w:t>r</w:t>
      </w:r>
      <w:r w:rsidRPr="00AD78A3">
        <w:rPr>
          <w:lang w:val="pt-PT"/>
        </w:rPr>
        <w:t xml:space="preserve"> alunos desis</w:t>
      </w:r>
      <w:r w:rsidR="00AD78A3">
        <w:rPr>
          <w:lang w:val="pt-PT"/>
        </w:rPr>
        <w:t>tentes ao longo do ano lectivo. Um número superior indica que</w:t>
      </w:r>
      <w:r w:rsidRPr="00AD78A3">
        <w:rPr>
          <w:lang w:val="pt-PT"/>
        </w:rPr>
        <w:t xml:space="preserve"> a escola acolh</w:t>
      </w:r>
      <w:r w:rsidR="00AD78A3">
        <w:rPr>
          <w:lang w:val="pt-PT"/>
        </w:rPr>
        <w:t>eu</w:t>
      </w:r>
      <w:r w:rsidRPr="00AD78A3">
        <w:rPr>
          <w:lang w:val="pt-PT"/>
        </w:rPr>
        <w:t xml:space="preserve"> alunos transferidos</w:t>
      </w:r>
      <w:r w:rsidR="00AD78A3">
        <w:rPr>
          <w:lang w:val="pt-PT"/>
        </w:rPr>
        <w:t xml:space="preserve"> em maior número do que os desistentes</w:t>
      </w:r>
      <w:r w:rsidRPr="00AD78A3">
        <w:rPr>
          <w:lang w:val="pt-PT"/>
        </w:rPr>
        <w:t>.</w:t>
      </w:r>
    </w:p>
    <w:p w14:paraId="26D80284" w14:textId="77777777" w:rsidR="00AD78A3" w:rsidRDefault="00AD78A3" w:rsidP="006E71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lang w:val="pt-PT"/>
        </w:rPr>
      </w:pPr>
      <w:r w:rsidRPr="00AD78A3">
        <w:rPr>
          <w:lang w:val="pt-PT"/>
        </w:rPr>
        <w:t>O t</w:t>
      </w:r>
      <w:r w:rsidR="000E0AEE" w:rsidRPr="00AD78A3">
        <w:rPr>
          <w:lang w:val="pt-PT"/>
        </w:rPr>
        <w:t xml:space="preserve">otal de </w:t>
      </w:r>
      <w:r w:rsidR="000E0AEE" w:rsidRPr="00AD78A3">
        <w:rPr>
          <w:b/>
          <w:lang w:val="pt-PT"/>
        </w:rPr>
        <w:t>alunos examinados</w:t>
      </w:r>
      <w:r w:rsidR="000E0AEE" w:rsidRPr="00AD78A3">
        <w:rPr>
          <w:lang w:val="pt-PT"/>
        </w:rPr>
        <w:t xml:space="preserve"> </w:t>
      </w:r>
      <w:r>
        <w:rPr>
          <w:lang w:val="pt-PT"/>
        </w:rPr>
        <w:t xml:space="preserve">na 5ª classe </w:t>
      </w:r>
      <w:r w:rsidR="000E0AEE" w:rsidRPr="00AD78A3">
        <w:rPr>
          <w:lang w:val="pt-PT"/>
        </w:rPr>
        <w:t xml:space="preserve">deve ser igual ou inferior ao total de alunos que chegaram ao fim do ano lectivo </w:t>
      </w:r>
      <w:r>
        <w:rPr>
          <w:lang w:val="pt-PT"/>
        </w:rPr>
        <w:t xml:space="preserve">na 5ª classe, </w:t>
      </w:r>
      <w:r w:rsidR="000E0AEE" w:rsidRPr="00AD78A3">
        <w:rPr>
          <w:lang w:val="pt-PT"/>
        </w:rPr>
        <w:t xml:space="preserve">porque </w:t>
      </w:r>
      <w:r w:rsidRPr="00AD78A3">
        <w:rPr>
          <w:lang w:val="pt-PT"/>
        </w:rPr>
        <w:t xml:space="preserve">alguns alunos </w:t>
      </w:r>
      <w:r>
        <w:rPr>
          <w:lang w:val="pt-PT"/>
        </w:rPr>
        <w:t>podem ter sido</w:t>
      </w:r>
      <w:r w:rsidRPr="00AD78A3">
        <w:rPr>
          <w:lang w:val="pt-PT"/>
        </w:rPr>
        <w:t xml:space="preserve"> dispensados dos exam</w:t>
      </w:r>
      <w:r>
        <w:rPr>
          <w:lang w:val="pt-PT"/>
        </w:rPr>
        <w:t>e</w:t>
      </w:r>
      <w:r w:rsidRPr="00AD78A3">
        <w:rPr>
          <w:lang w:val="pt-PT"/>
        </w:rPr>
        <w:t>s</w:t>
      </w:r>
      <w:r>
        <w:rPr>
          <w:lang w:val="pt-PT"/>
        </w:rPr>
        <w:t>.</w:t>
      </w:r>
    </w:p>
    <w:p w14:paraId="47E5367A" w14:textId="77777777" w:rsidR="000E0AEE" w:rsidRPr="00AD78A3" w:rsidRDefault="000E0AEE" w:rsidP="006E71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lang w:val="pt-PT"/>
        </w:rPr>
      </w:pPr>
      <w:r w:rsidRPr="00AD78A3">
        <w:rPr>
          <w:lang w:val="pt-PT"/>
        </w:rPr>
        <w:t xml:space="preserve">O total de </w:t>
      </w:r>
      <w:r w:rsidRPr="00AD78A3">
        <w:rPr>
          <w:b/>
          <w:lang w:val="pt-PT"/>
        </w:rPr>
        <w:t>alunos aprovados</w:t>
      </w:r>
      <w:r w:rsidRPr="00AD78A3">
        <w:rPr>
          <w:lang w:val="pt-PT"/>
        </w:rPr>
        <w:t xml:space="preserve"> </w:t>
      </w:r>
      <w:r w:rsidR="00AD78A3">
        <w:rPr>
          <w:lang w:val="pt-PT"/>
        </w:rPr>
        <w:t>só poderá</w:t>
      </w:r>
      <w:r w:rsidRPr="00AD78A3">
        <w:rPr>
          <w:lang w:val="pt-PT"/>
        </w:rPr>
        <w:t xml:space="preserve"> ser igual ou inferior ao total de alunos que chegaram ao fim do ano lectivo.</w:t>
      </w:r>
    </w:p>
    <w:p w14:paraId="3F67CCD3" w14:textId="77777777" w:rsidR="000E0AEE" w:rsidRPr="00AD78A3" w:rsidRDefault="000E0AEE" w:rsidP="006E71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lang w:val="pt-PT"/>
        </w:rPr>
      </w:pPr>
      <w:r w:rsidRPr="00AD78A3">
        <w:rPr>
          <w:lang w:val="pt-PT"/>
        </w:rPr>
        <w:t xml:space="preserve">Quanto à distribuição do número de alunos por intervalos de </w:t>
      </w:r>
      <w:r w:rsidRPr="00AD78A3">
        <w:rPr>
          <w:b/>
          <w:lang w:val="pt-PT"/>
        </w:rPr>
        <w:t>notas por disciplina</w:t>
      </w:r>
      <w:r w:rsidRPr="00AD78A3">
        <w:rPr>
          <w:lang w:val="pt-PT"/>
        </w:rPr>
        <w:t>, o total dos alunos nas três categorias (0-9, 10-13, 14-20)</w:t>
      </w:r>
      <w:r w:rsidR="00AD78A3" w:rsidRPr="00AD78A3">
        <w:rPr>
          <w:lang w:val="pt-PT"/>
        </w:rPr>
        <w:t xml:space="preserve"> </w:t>
      </w:r>
      <w:r w:rsidR="006E71DC">
        <w:rPr>
          <w:lang w:val="pt-PT"/>
        </w:rPr>
        <w:t>de cada disciplina</w:t>
      </w:r>
      <w:r w:rsidR="00AD78A3" w:rsidRPr="00AD78A3">
        <w:rPr>
          <w:lang w:val="pt-PT"/>
        </w:rPr>
        <w:t xml:space="preserve"> s</w:t>
      </w:r>
      <w:r w:rsidR="00AD78A3">
        <w:rPr>
          <w:lang w:val="pt-PT"/>
        </w:rPr>
        <w:t xml:space="preserve">ó pode </w:t>
      </w:r>
      <w:r w:rsidRPr="00AD78A3">
        <w:rPr>
          <w:lang w:val="pt-PT"/>
        </w:rPr>
        <w:t>ser igual ao total de alunos que chegaram ao fim do ano lectivo</w:t>
      </w:r>
      <w:r w:rsidR="006E71DC">
        <w:rPr>
          <w:lang w:val="pt-PT"/>
        </w:rPr>
        <w:t xml:space="preserve"> em cada classe</w:t>
      </w:r>
      <w:r w:rsidRPr="00AD78A3">
        <w:rPr>
          <w:lang w:val="pt-PT"/>
        </w:rPr>
        <w:t>.</w:t>
      </w:r>
    </w:p>
    <w:p w14:paraId="0C2980B7" w14:textId="77777777" w:rsidR="006E71DC" w:rsidRPr="00782C81" w:rsidRDefault="006E71DC" w:rsidP="00336178">
      <w:pPr>
        <w:rPr>
          <w:b/>
          <w:i/>
          <w:lang w:val="pt-PT"/>
        </w:rPr>
      </w:pPr>
      <w:r w:rsidRPr="00782C81">
        <w:rPr>
          <w:b/>
          <w:i/>
          <w:lang w:val="pt-PT"/>
        </w:rPr>
        <w:t>Quadro 2</w:t>
      </w:r>
    </w:p>
    <w:p w14:paraId="2F3B9997" w14:textId="77777777" w:rsidR="006330D1" w:rsidRDefault="006E71DC" w:rsidP="006E71DC">
      <w:pPr>
        <w:rPr>
          <w:lang w:val="pt-PT"/>
        </w:rPr>
      </w:pPr>
      <w:r>
        <w:rPr>
          <w:lang w:val="pt-PT"/>
        </w:rPr>
        <w:t>No fim do ano lectivo, preenche-se</w:t>
      </w:r>
      <w:r w:rsidRPr="004E5333">
        <w:rPr>
          <w:lang w:val="pt-PT"/>
        </w:rPr>
        <w:t xml:space="preserve"> </w:t>
      </w:r>
      <w:r>
        <w:rPr>
          <w:lang w:val="pt-PT"/>
        </w:rPr>
        <w:t xml:space="preserve">mais uma vez </w:t>
      </w:r>
      <w:r w:rsidRPr="004E5333">
        <w:rPr>
          <w:lang w:val="pt-PT"/>
        </w:rPr>
        <w:t xml:space="preserve">o número de professores </w:t>
      </w:r>
      <w:r>
        <w:rPr>
          <w:lang w:val="pt-PT"/>
        </w:rPr>
        <w:t>que dão aulas no EP1</w:t>
      </w:r>
      <w:r w:rsidR="006330D1">
        <w:rPr>
          <w:lang w:val="pt-PT"/>
        </w:rPr>
        <w:t xml:space="preserve">, identificando aqueles que têm formação (habilitação) </w:t>
      </w:r>
      <w:r>
        <w:rPr>
          <w:lang w:val="pt-PT"/>
        </w:rPr>
        <w:t>pedagógica</w:t>
      </w:r>
      <w:r w:rsidR="006330D1">
        <w:rPr>
          <w:lang w:val="pt-PT"/>
        </w:rPr>
        <w:t>.</w:t>
      </w:r>
    </w:p>
    <w:p w14:paraId="1C7FF6AC" w14:textId="77777777" w:rsidR="006330D1" w:rsidRDefault="006330D1" w:rsidP="006E71DC">
      <w:pPr>
        <w:rPr>
          <w:lang w:val="pt-PT"/>
        </w:rPr>
      </w:pPr>
      <w:r>
        <w:rPr>
          <w:noProof/>
          <w:lang w:val="en-ZA" w:eastAsia="en-ZA"/>
        </w:rPr>
        <w:drawing>
          <wp:inline distT="0" distB="0" distL="0" distR="0" wp14:anchorId="6F59E779" wp14:editId="6712049E">
            <wp:extent cx="4141177" cy="7479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41177" cy="74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6DC87" w14:textId="77777777" w:rsidR="00A30780" w:rsidRPr="006330D1" w:rsidRDefault="00A30780" w:rsidP="00336178">
      <w:pPr>
        <w:rPr>
          <w:b/>
          <w:i/>
          <w:lang w:val="pt-PT"/>
        </w:rPr>
      </w:pPr>
      <w:r w:rsidRPr="006330D1">
        <w:rPr>
          <w:b/>
          <w:i/>
          <w:lang w:val="pt-PT"/>
        </w:rPr>
        <w:t>Quadro 3</w:t>
      </w:r>
    </w:p>
    <w:p w14:paraId="11E72227" w14:textId="77777777" w:rsidR="006330D1" w:rsidRPr="006330D1" w:rsidRDefault="00A30780" w:rsidP="00336178">
      <w:pPr>
        <w:rPr>
          <w:lang w:val="pt-PT"/>
        </w:rPr>
      </w:pPr>
      <w:r w:rsidRPr="006330D1">
        <w:rPr>
          <w:lang w:val="pt-PT"/>
        </w:rPr>
        <w:t>Neste quadro, preenche-se o número de alunos desistentes</w:t>
      </w:r>
      <w:r w:rsidR="006330D1">
        <w:rPr>
          <w:lang w:val="pt-PT"/>
        </w:rPr>
        <w:t>,</w:t>
      </w:r>
      <w:r w:rsidRPr="006330D1">
        <w:rPr>
          <w:lang w:val="pt-PT"/>
        </w:rPr>
        <w:t xml:space="preserve"> por cl</w:t>
      </w:r>
      <w:r w:rsidR="006330D1" w:rsidRPr="006330D1">
        <w:rPr>
          <w:lang w:val="pt-PT"/>
        </w:rPr>
        <w:t>asse</w:t>
      </w:r>
      <w:r w:rsidR="006330D1">
        <w:rPr>
          <w:lang w:val="pt-PT"/>
        </w:rPr>
        <w:t xml:space="preserve">, separando-os (desagregando) </w:t>
      </w:r>
      <w:r w:rsidR="006330D1" w:rsidRPr="006330D1">
        <w:rPr>
          <w:lang w:val="pt-PT"/>
        </w:rPr>
        <w:t xml:space="preserve"> por motivo de desistência.</w:t>
      </w:r>
    </w:p>
    <w:p w14:paraId="6B15F66D" w14:textId="77777777" w:rsidR="00A30780" w:rsidRPr="006330D1" w:rsidRDefault="006330D1" w:rsidP="00336178">
      <w:pPr>
        <w:rPr>
          <w:lang w:val="pt-PT"/>
        </w:rPr>
      </w:pPr>
      <w:r>
        <w:rPr>
          <w:noProof/>
          <w:lang w:val="en-ZA" w:eastAsia="en-ZA"/>
        </w:rPr>
        <w:drawing>
          <wp:inline distT="0" distB="0" distL="0" distR="0" wp14:anchorId="3947FE63" wp14:editId="19F6DF67">
            <wp:extent cx="5943600" cy="23831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780" w:rsidRPr="006330D1">
        <w:rPr>
          <w:lang w:val="pt-PT"/>
        </w:rPr>
        <w:t>Os registos na escola são as principais fontes destes dados.</w:t>
      </w:r>
      <w:r>
        <w:rPr>
          <w:lang w:val="pt-PT"/>
        </w:rPr>
        <w:t xml:space="preserve"> </w:t>
      </w:r>
      <w:r w:rsidR="006802D0" w:rsidRPr="006330D1">
        <w:rPr>
          <w:lang w:val="pt-PT"/>
        </w:rPr>
        <w:t>Os professores</w:t>
      </w:r>
      <w:r>
        <w:rPr>
          <w:lang w:val="pt-PT"/>
        </w:rPr>
        <w:t xml:space="preserve"> </w:t>
      </w:r>
      <w:r w:rsidR="006802D0" w:rsidRPr="006330D1">
        <w:rPr>
          <w:lang w:val="pt-PT"/>
        </w:rPr>
        <w:t>coordena</w:t>
      </w:r>
      <w:r>
        <w:rPr>
          <w:lang w:val="pt-PT"/>
        </w:rPr>
        <w:t>m</w:t>
      </w:r>
      <w:r w:rsidR="006802D0" w:rsidRPr="006330D1">
        <w:rPr>
          <w:lang w:val="pt-PT"/>
        </w:rPr>
        <w:t xml:space="preserve"> com os serviços administrativos </w:t>
      </w:r>
      <w:r w:rsidRPr="006330D1">
        <w:rPr>
          <w:lang w:val="pt-PT"/>
        </w:rPr>
        <w:t>d</w:t>
      </w:r>
      <w:r w:rsidR="006802D0" w:rsidRPr="006330D1">
        <w:rPr>
          <w:lang w:val="pt-PT"/>
        </w:rPr>
        <w:t>a escola para o fornecimento destes dados</w:t>
      </w:r>
      <w:r w:rsidR="00595E8F" w:rsidRPr="006330D1">
        <w:rPr>
          <w:lang w:val="pt-PT"/>
        </w:rPr>
        <w:t>.</w:t>
      </w:r>
    </w:p>
    <w:p w14:paraId="449B9FA5" w14:textId="3FE776E1" w:rsidR="00BC32C7" w:rsidRPr="006330D1" w:rsidRDefault="006802D0" w:rsidP="006330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lang w:val="pt-PT"/>
        </w:rPr>
      </w:pPr>
      <w:r w:rsidRPr="006330D1">
        <w:rPr>
          <w:b/>
          <w:lang w:val="pt-PT"/>
        </w:rPr>
        <w:t>Atenção!</w:t>
      </w:r>
      <w:r w:rsidR="006330D1" w:rsidRPr="006330D1">
        <w:rPr>
          <w:b/>
          <w:lang w:val="pt-PT"/>
        </w:rPr>
        <w:t xml:space="preserve"> </w:t>
      </w:r>
      <w:r w:rsidRPr="006330D1">
        <w:rPr>
          <w:lang w:val="pt-PT"/>
        </w:rPr>
        <w:t xml:space="preserve">Certificar a </w:t>
      </w:r>
      <w:r w:rsidR="002832BD">
        <w:rPr>
          <w:lang w:val="pt-PT"/>
        </w:rPr>
        <w:t>confiabilidade</w:t>
      </w:r>
      <w:r w:rsidRPr="006330D1">
        <w:rPr>
          <w:lang w:val="pt-PT"/>
        </w:rPr>
        <w:t xml:space="preserve"> dos dados preenchidos, se o nível</w:t>
      </w:r>
      <w:r w:rsidR="006330D1">
        <w:rPr>
          <w:lang w:val="pt-PT"/>
        </w:rPr>
        <w:t xml:space="preserve"> de desistência for muito alto.</w:t>
      </w:r>
    </w:p>
    <w:p w14:paraId="21485416" w14:textId="77777777" w:rsidR="00B84CD4" w:rsidRPr="006330D1" w:rsidRDefault="00B84CD4" w:rsidP="006330D1">
      <w:pPr>
        <w:spacing w:before="360"/>
        <w:rPr>
          <w:b/>
          <w:i/>
          <w:lang w:val="pt-PT"/>
        </w:rPr>
      </w:pPr>
      <w:r w:rsidRPr="006330D1">
        <w:rPr>
          <w:b/>
          <w:i/>
          <w:lang w:val="pt-PT"/>
        </w:rPr>
        <w:t>Quadro 4</w:t>
      </w:r>
    </w:p>
    <w:p w14:paraId="6ECE8CFB" w14:textId="77777777" w:rsidR="00B84CD4" w:rsidRPr="006330D1" w:rsidRDefault="00B84CD4" w:rsidP="00336178">
      <w:pPr>
        <w:rPr>
          <w:lang w:val="pt-PT"/>
        </w:rPr>
      </w:pPr>
      <w:r w:rsidRPr="006330D1">
        <w:rPr>
          <w:lang w:val="pt-PT"/>
        </w:rPr>
        <w:t xml:space="preserve">Preenche-se, neste quadro, o total de alunos transferidos </w:t>
      </w:r>
      <w:r w:rsidR="006330D1" w:rsidRPr="006330D1">
        <w:rPr>
          <w:lang w:val="pt-PT"/>
        </w:rPr>
        <w:t xml:space="preserve">que a escola recebeu </w:t>
      </w:r>
      <w:r w:rsidRPr="006330D1">
        <w:rPr>
          <w:lang w:val="pt-PT"/>
        </w:rPr>
        <w:t xml:space="preserve">e alunos que entraram depois do </w:t>
      </w:r>
      <w:r w:rsidR="00E57D72" w:rsidRPr="006330D1">
        <w:rPr>
          <w:lang w:val="pt-PT"/>
        </w:rPr>
        <w:t>L</w:t>
      </w:r>
      <w:r w:rsidRPr="006330D1">
        <w:rPr>
          <w:lang w:val="pt-PT"/>
        </w:rPr>
        <w:t>evantamento 03 de Março.</w:t>
      </w:r>
    </w:p>
    <w:p w14:paraId="050373D8" w14:textId="77777777" w:rsidR="006330D1" w:rsidRPr="00336178" w:rsidRDefault="006330D1" w:rsidP="00336178">
      <w:r>
        <w:rPr>
          <w:noProof/>
          <w:lang w:val="en-ZA" w:eastAsia="en-ZA"/>
        </w:rPr>
        <w:drawing>
          <wp:inline distT="0" distB="0" distL="0" distR="0" wp14:anchorId="2EE5382D" wp14:editId="2AA8F44F">
            <wp:extent cx="5943600" cy="11055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FE647" w14:textId="77777777" w:rsidR="008C2D92" w:rsidRDefault="008C2D92">
      <w:pPr>
        <w:spacing w:after="160" w:line="259" w:lineRule="auto"/>
      </w:pPr>
      <w:r>
        <w:br w:type="page"/>
      </w:r>
    </w:p>
    <w:p w14:paraId="75B23690" w14:textId="77777777" w:rsidR="00501D7D" w:rsidRPr="008C2D92" w:rsidRDefault="00501D7D" w:rsidP="008C2D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lang w:val="pt-PT"/>
        </w:rPr>
      </w:pPr>
      <w:r w:rsidRPr="008C2D92">
        <w:rPr>
          <w:b/>
          <w:lang w:val="pt-PT"/>
        </w:rPr>
        <w:t>Atenção</w:t>
      </w:r>
      <w:r w:rsidRPr="008C2D92">
        <w:rPr>
          <w:lang w:val="pt-PT"/>
        </w:rPr>
        <w:t>!</w:t>
      </w:r>
    </w:p>
    <w:p w14:paraId="50E42D6B" w14:textId="77777777" w:rsidR="00501D7D" w:rsidRPr="008C2D92" w:rsidRDefault="00501D7D" w:rsidP="008C2D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lang w:val="pt-PT"/>
        </w:rPr>
      </w:pPr>
      <w:r w:rsidRPr="008C2D92">
        <w:rPr>
          <w:lang w:val="pt-PT"/>
        </w:rPr>
        <w:t>Matricular a</w:t>
      </w:r>
      <w:r w:rsidR="008C2D92">
        <w:rPr>
          <w:lang w:val="pt-PT"/>
        </w:rPr>
        <w:t>lunos, depois da realização do L</w:t>
      </w:r>
      <w:r w:rsidRPr="008C2D92">
        <w:rPr>
          <w:lang w:val="pt-PT"/>
        </w:rPr>
        <w:t>evantamento 03 de Marco é uma excepção</w:t>
      </w:r>
      <w:r w:rsidR="008C2D92" w:rsidRPr="008C2D92">
        <w:rPr>
          <w:lang w:val="pt-PT"/>
        </w:rPr>
        <w:t>.</w:t>
      </w:r>
      <w:r w:rsidR="008C2D92">
        <w:rPr>
          <w:lang w:val="pt-PT"/>
        </w:rPr>
        <w:t xml:space="preserve"> O</w:t>
      </w:r>
      <w:r w:rsidRPr="008C2D92">
        <w:rPr>
          <w:lang w:val="pt-PT"/>
        </w:rPr>
        <w:t xml:space="preserve"> </w:t>
      </w:r>
      <w:r w:rsidR="008C2D92">
        <w:rPr>
          <w:lang w:val="pt-PT"/>
        </w:rPr>
        <w:t>l</w:t>
      </w:r>
      <w:r w:rsidRPr="008C2D92">
        <w:rPr>
          <w:lang w:val="pt-PT"/>
        </w:rPr>
        <w:t xml:space="preserve">evantamento </w:t>
      </w:r>
      <w:r w:rsidR="008C2D92">
        <w:rPr>
          <w:lang w:val="pt-PT"/>
        </w:rPr>
        <w:t>e</w:t>
      </w:r>
      <w:r w:rsidRPr="008C2D92">
        <w:rPr>
          <w:lang w:val="pt-PT"/>
        </w:rPr>
        <w:t>statístico acontece, aproximadamente, 40 dias depois do início do ano lectivo.</w:t>
      </w:r>
      <w:r w:rsidR="008C2D92">
        <w:rPr>
          <w:lang w:val="pt-PT"/>
        </w:rPr>
        <w:t xml:space="preserve"> A</w:t>
      </w:r>
      <w:r w:rsidRPr="008C2D92">
        <w:rPr>
          <w:lang w:val="pt-PT"/>
        </w:rPr>
        <w:t xml:space="preserve"> inscrição de mais alunos, depois daquele período, não é admissível </w:t>
      </w:r>
      <w:r w:rsidR="008C2D92">
        <w:rPr>
          <w:lang w:val="pt-PT"/>
        </w:rPr>
        <w:t xml:space="preserve">nem </w:t>
      </w:r>
      <w:r w:rsidR="008C2D92" w:rsidRPr="008C2D92">
        <w:rPr>
          <w:lang w:val="pt-PT"/>
        </w:rPr>
        <w:t xml:space="preserve">do ponto de vista pedagógico </w:t>
      </w:r>
      <w:r w:rsidR="008C2D92">
        <w:rPr>
          <w:lang w:val="pt-PT"/>
        </w:rPr>
        <w:t>n</w:t>
      </w:r>
      <w:r w:rsidR="008C2D92" w:rsidRPr="008C2D92">
        <w:rPr>
          <w:lang w:val="pt-PT"/>
        </w:rPr>
        <w:t>e</w:t>
      </w:r>
      <w:r w:rsidR="008C2D92">
        <w:rPr>
          <w:lang w:val="pt-PT"/>
        </w:rPr>
        <w:t>m</w:t>
      </w:r>
      <w:r w:rsidR="008C2D92" w:rsidRPr="008C2D92">
        <w:rPr>
          <w:lang w:val="pt-PT"/>
        </w:rPr>
        <w:t xml:space="preserve"> administrativo</w:t>
      </w:r>
      <w:r w:rsidR="008C2D92">
        <w:rPr>
          <w:lang w:val="pt-PT"/>
        </w:rPr>
        <w:t>. Os alunos nestas circunstâncias</w:t>
      </w:r>
      <w:r w:rsidRPr="008C2D92">
        <w:rPr>
          <w:lang w:val="pt-PT"/>
        </w:rPr>
        <w:t xml:space="preserve"> estarão </w:t>
      </w:r>
      <w:r w:rsidR="008C2D92">
        <w:rPr>
          <w:lang w:val="pt-PT"/>
        </w:rPr>
        <w:t xml:space="preserve">em desvantagem, por estarem </w:t>
      </w:r>
      <w:r w:rsidRPr="008C2D92">
        <w:rPr>
          <w:lang w:val="pt-PT"/>
        </w:rPr>
        <w:t>muito atrasados em relação aos outros que iniciaram as aulas em tempo oportuno.</w:t>
      </w:r>
    </w:p>
    <w:p w14:paraId="5CAF4C7E" w14:textId="77777777" w:rsidR="00501D7D" w:rsidRPr="008C2D92" w:rsidRDefault="00501D7D" w:rsidP="008C2D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lang w:val="pt-PT"/>
        </w:rPr>
      </w:pPr>
      <w:r w:rsidRPr="008C2D92">
        <w:rPr>
          <w:lang w:val="pt-PT"/>
        </w:rPr>
        <w:t xml:space="preserve">Em nenhuma circunstância as escolas devem condicionar a matrícula dos alunos à realização do </w:t>
      </w:r>
      <w:r w:rsidR="0063591F" w:rsidRPr="008C2D92">
        <w:rPr>
          <w:lang w:val="pt-PT"/>
        </w:rPr>
        <w:t>L</w:t>
      </w:r>
      <w:r w:rsidRPr="008C2D92">
        <w:rPr>
          <w:lang w:val="pt-PT"/>
        </w:rPr>
        <w:t>evantamento 03 de Março.</w:t>
      </w:r>
    </w:p>
    <w:p w14:paraId="4C1669D2" w14:textId="77777777" w:rsidR="00994933" w:rsidRPr="00A02E69" w:rsidRDefault="00A02E69" w:rsidP="00336178">
      <w:pPr>
        <w:rPr>
          <w:lang w:val="pt-PT"/>
        </w:rPr>
      </w:pPr>
      <w:r>
        <w:rPr>
          <w:b/>
          <w:lang w:val="pt-PT"/>
        </w:rPr>
        <w:t xml:space="preserve">Nota: </w:t>
      </w:r>
      <w:r>
        <w:rPr>
          <w:lang w:val="pt-PT"/>
        </w:rPr>
        <w:t xml:space="preserve">O preenchimento dos demais quadros é semelhante ao preenchimento do Levantamento 03 de Março. Basta seguir </w:t>
      </w:r>
      <w:bookmarkStart w:id="0" w:name="_GoBack"/>
      <w:bookmarkEnd w:id="0"/>
      <w:r>
        <w:rPr>
          <w:lang w:val="pt-PT"/>
        </w:rPr>
        <w:t>as mesmas orientações.</w:t>
      </w:r>
    </w:p>
    <w:sectPr w:rsidR="00994933" w:rsidRPr="00A02E69"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ABDF14B" w15:done="0"/>
  <w15:commentEx w15:paraId="13DEC582" w15:done="0"/>
  <w15:commentEx w15:paraId="000B629C" w15:done="0"/>
  <w15:commentEx w15:paraId="644BB7FC" w15:done="0"/>
  <w15:commentEx w15:paraId="46B5D07A" w15:done="0"/>
  <w15:commentEx w15:paraId="47DE1B62" w15:done="0"/>
  <w15:commentEx w15:paraId="2ECD5A77" w15:done="0"/>
  <w15:commentEx w15:paraId="1714553C" w15:done="0"/>
  <w15:commentEx w15:paraId="38312FC5" w15:done="0"/>
  <w15:commentEx w15:paraId="724FCCF9" w15:done="0"/>
  <w15:commentEx w15:paraId="021695A6" w15:done="0"/>
  <w15:commentEx w15:paraId="3777B348" w15:done="0"/>
  <w15:commentEx w15:paraId="5C1C4252" w15:done="0"/>
  <w15:commentEx w15:paraId="3E62380E" w15:done="0"/>
  <w15:commentEx w15:paraId="6F00F718" w15:done="0"/>
  <w15:commentEx w15:paraId="0D04A163" w15:done="0"/>
  <w15:commentEx w15:paraId="131437C0" w15:done="0"/>
  <w15:commentEx w15:paraId="1242D5E9" w15:done="0"/>
  <w15:commentEx w15:paraId="09AB871C" w15:done="0"/>
  <w15:commentEx w15:paraId="146B0628" w15:done="0"/>
  <w15:commentEx w15:paraId="7A116FA1" w15:done="0"/>
  <w15:commentEx w15:paraId="317ACD2B" w15:done="0"/>
  <w15:commentEx w15:paraId="68D7DCDC" w15:done="0"/>
  <w15:commentEx w15:paraId="3C40C3D5" w15:done="0"/>
  <w15:commentEx w15:paraId="74AAC9F2" w15:done="0"/>
  <w15:commentEx w15:paraId="3A3CED55" w15:done="0"/>
  <w15:commentEx w15:paraId="1BA5890A" w15:done="0"/>
  <w15:commentEx w15:paraId="2D26B57D" w15:done="0"/>
  <w15:commentEx w15:paraId="38870320" w15:done="0"/>
  <w15:commentEx w15:paraId="2E8FA8D6" w15:done="0"/>
  <w15:commentEx w15:paraId="5D086D09" w15:done="0"/>
  <w15:commentEx w15:paraId="584CD4C9" w15:done="0"/>
  <w15:commentEx w15:paraId="168C01F5" w15:done="0"/>
  <w15:commentEx w15:paraId="4FBD4FCC" w15:done="0"/>
  <w15:commentEx w15:paraId="1433CCCD" w15:done="0"/>
  <w15:commentEx w15:paraId="2244A22D" w15:done="0"/>
  <w15:commentEx w15:paraId="3E0E59B0" w15:done="0"/>
  <w15:commentEx w15:paraId="4F1164A7" w15:done="0"/>
  <w15:commentEx w15:paraId="47937766" w15:done="0"/>
  <w15:commentEx w15:paraId="4BDF1BF2" w15:done="0"/>
  <w15:commentEx w15:paraId="7F586250" w15:done="0"/>
  <w15:commentEx w15:paraId="7CC0843B" w15:done="0"/>
  <w15:commentEx w15:paraId="7D168CB8" w15:done="0"/>
  <w15:commentEx w15:paraId="009DBE4E" w15:done="0"/>
  <w15:commentEx w15:paraId="61824776" w15:done="0"/>
  <w15:commentEx w15:paraId="3E9A54FB" w15:done="0"/>
  <w15:commentEx w15:paraId="41BB0630" w15:done="0"/>
  <w15:commentEx w15:paraId="3EE93F0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58BFC1" w14:textId="77777777" w:rsidR="00330D29" w:rsidRDefault="00330D29" w:rsidP="006C6340">
      <w:pPr>
        <w:spacing w:after="0" w:line="240" w:lineRule="auto"/>
      </w:pPr>
      <w:r>
        <w:separator/>
      </w:r>
    </w:p>
  </w:endnote>
  <w:endnote w:type="continuationSeparator" w:id="0">
    <w:p w14:paraId="277248A2" w14:textId="77777777" w:rsidR="00330D29" w:rsidRDefault="00330D29" w:rsidP="006C6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47403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43F36F" w14:textId="77777777" w:rsidR="00AD78A3" w:rsidRDefault="00AD78A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32BD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5EDEA50A" w14:textId="77777777" w:rsidR="00AD78A3" w:rsidRDefault="00AD78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2D5A14" w14:textId="77777777" w:rsidR="00330D29" w:rsidRDefault="00330D29" w:rsidP="006C6340">
      <w:pPr>
        <w:spacing w:after="0" w:line="240" w:lineRule="auto"/>
      </w:pPr>
      <w:r>
        <w:separator/>
      </w:r>
    </w:p>
  </w:footnote>
  <w:footnote w:type="continuationSeparator" w:id="0">
    <w:p w14:paraId="09924DF1" w14:textId="77777777" w:rsidR="00330D29" w:rsidRDefault="00330D29" w:rsidP="006C63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BD06C1"/>
    <w:multiLevelType w:val="hybridMultilevel"/>
    <w:tmpl w:val="0604193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1F09FB"/>
    <w:multiLevelType w:val="hybridMultilevel"/>
    <w:tmpl w:val="345C358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6B4360"/>
    <w:multiLevelType w:val="hybridMultilevel"/>
    <w:tmpl w:val="D42AD74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9500ED"/>
    <w:multiLevelType w:val="multilevel"/>
    <w:tmpl w:val="57F26CFC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5EFE70EE"/>
    <w:multiLevelType w:val="hybridMultilevel"/>
    <w:tmpl w:val="5578513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484486"/>
    <w:multiLevelType w:val="hybridMultilevel"/>
    <w:tmpl w:val="F33A7EB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7CC90E5C"/>
    <w:multiLevelType w:val="hybridMultilevel"/>
    <w:tmpl w:val="0C9E490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6"/>
  </w:num>
  <w:num w:numId="7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Ilidio">
    <w15:presenceInfo w15:providerId="None" w15:userId="Ilidi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18F"/>
    <w:rsid w:val="000006A3"/>
    <w:rsid w:val="000204D4"/>
    <w:rsid w:val="00045DA6"/>
    <w:rsid w:val="00051E0E"/>
    <w:rsid w:val="000615F4"/>
    <w:rsid w:val="00066C12"/>
    <w:rsid w:val="000709CF"/>
    <w:rsid w:val="000740A1"/>
    <w:rsid w:val="00076661"/>
    <w:rsid w:val="00086D86"/>
    <w:rsid w:val="000926A1"/>
    <w:rsid w:val="00097056"/>
    <w:rsid w:val="000B0CBE"/>
    <w:rsid w:val="000B1D6E"/>
    <w:rsid w:val="000B79F3"/>
    <w:rsid w:val="000C21C0"/>
    <w:rsid w:val="000C4D97"/>
    <w:rsid w:val="000D2203"/>
    <w:rsid w:val="000D38AC"/>
    <w:rsid w:val="000E0AEE"/>
    <w:rsid w:val="000E288A"/>
    <w:rsid w:val="000E58E2"/>
    <w:rsid w:val="000F228B"/>
    <w:rsid w:val="000F5A55"/>
    <w:rsid w:val="00106C4A"/>
    <w:rsid w:val="00107F4E"/>
    <w:rsid w:val="001112B1"/>
    <w:rsid w:val="00111983"/>
    <w:rsid w:val="00111F09"/>
    <w:rsid w:val="001154CC"/>
    <w:rsid w:val="001174A3"/>
    <w:rsid w:val="00121F08"/>
    <w:rsid w:val="00127004"/>
    <w:rsid w:val="001279F9"/>
    <w:rsid w:val="001376E0"/>
    <w:rsid w:val="0014019F"/>
    <w:rsid w:val="001430B4"/>
    <w:rsid w:val="001514A3"/>
    <w:rsid w:val="0015288B"/>
    <w:rsid w:val="001536BB"/>
    <w:rsid w:val="0016393B"/>
    <w:rsid w:val="00165BF2"/>
    <w:rsid w:val="00170E38"/>
    <w:rsid w:val="00187629"/>
    <w:rsid w:val="001A25D3"/>
    <w:rsid w:val="001A4D12"/>
    <w:rsid w:val="001A55CD"/>
    <w:rsid w:val="001B64E8"/>
    <w:rsid w:val="001B7513"/>
    <w:rsid w:val="001D1A7A"/>
    <w:rsid w:val="001D1DCE"/>
    <w:rsid w:val="001D4A16"/>
    <w:rsid w:val="001E2EAA"/>
    <w:rsid w:val="002044DB"/>
    <w:rsid w:val="00206703"/>
    <w:rsid w:val="00217D45"/>
    <w:rsid w:val="00241D7A"/>
    <w:rsid w:val="00247B29"/>
    <w:rsid w:val="00247D48"/>
    <w:rsid w:val="0026265E"/>
    <w:rsid w:val="00263062"/>
    <w:rsid w:val="00267DAD"/>
    <w:rsid w:val="002832BD"/>
    <w:rsid w:val="002A147F"/>
    <w:rsid w:val="002C6E6B"/>
    <w:rsid w:val="002D6783"/>
    <w:rsid w:val="002E4BD7"/>
    <w:rsid w:val="00301596"/>
    <w:rsid w:val="00306362"/>
    <w:rsid w:val="003070E7"/>
    <w:rsid w:val="00313422"/>
    <w:rsid w:val="0031633F"/>
    <w:rsid w:val="00317061"/>
    <w:rsid w:val="003210E1"/>
    <w:rsid w:val="003232EC"/>
    <w:rsid w:val="00330812"/>
    <w:rsid w:val="00330D29"/>
    <w:rsid w:val="0033283C"/>
    <w:rsid w:val="00336178"/>
    <w:rsid w:val="0033762E"/>
    <w:rsid w:val="00347363"/>
    <w:rsid w:val="003554A2"/>
    <w:rsid w:val="00370A1B"/>
    <w:rsid w:val="003710DA"/>
    <w:rsid w:val="003727F7"/>
    <w:rsid w:val="003734DA"/>
    <w:rsid w:val="00383251"/>
    <w:rsid w:val="00395609"/>
    <w:rsid w:val="00396D6B"/>
    <w:rsid w:val="003A4D65"/>
    <w:rsid w:val="003A5141"/>
    <w:rsid w:val="003A5BF6"/>
    <w:rsid w:val="003B130D"/>
    <w:rsid w:val="003B3BA1"/>
    <w:rsid w:val="003E2E96"/>
    <w:rsid w:val="004115A6"/>
    <w:rsid w:val="004149DB"/>
    <w:rsid w:val="004243F5"/>
    <w:rsid w:val="00432D01"/>
    <w:rsid w:val="00433B5D"/>
    <w:rsid w:val="004349F2"/>
    <w:rsid w:val="00461178"/>
    <w:rsid w:val="00472253"/>
    <w:rsid w:val="00474914"/>
    <w:rsid w:val="004760C0"/>
    <w:rsid w:val="00485390"/>
    <w:rsid w:val="00485821"/>
    <w:rsid w:val="004861F5"/>
    <w:rsid w:val="00486745"/>
    <w:rsid w:val="004A2002"/>
    <w:rsid w:val="004A2625"/>
    <w:rsid w:val="004A7CCD"/>
    <w:rsid w:val="004B0F53"/>
    <w:rsid w:val="004B34DB"/>
    <w:rsid w:val="004B5CF8"/>
    <w:rsid w:val="004C22B0"/>
    <w:rsid w:val="004C3FE5"/>
    <w:rsid w:val="004D183F"/>
    <w:rsid w:val="004E170D"/>
    <w:rsid w:val="004E5333"/>
    <w:rsid w:val="00501D7D"/>
    <w:rsid w:val="0051048D"/>
    <w:rsid w:val="00513D3F"/>
    <w:rsid w:val="00520D2B"/>
    <w:rsid w:val="005326F6"/>
    <w:rsid w:val="00541041"/>
    <w:rsid w:val="00545082"/>
    <w:rsid w:val="00555786"/>
    <w:rsid w:val="0055643E"/>
    <w:rsid w:val="00560364"/>
    <w:rsid w:val="0057497C"/>
    <w:rsid w:val="00574F48"/>
    <w:rsid w:val="00574F91"/>
    <w:rsid w:val="00586311"/>
    <w:rsid w:val="00595E8F"/>
    <w:rsid w:val="00596751"/>
    <w:rsid w:val="005A36DB"/>
    <w:rsid w:val="005A61E8"/>
    <w:rsid w:val="005B0519"/>
    <w:rsid w:val="005B1A2B"/>
    <w:rsid w:val="00602335"/>
    <w:rsid w:val="0061300A"/>
    <w:rsid w:val="0061760F"/>
    <w:rsid w:val="00626616"/>
    <w:rsid w:val="006330D1"/>
    <w:rsid w:val="0063591F"/>
    <w:rsid w:val="00636372"/>
    <w:rsid w:val="00641A9C"/>
    <w:rsid w:val="006502E6"/>
    <w:rsid w:val="006539EE"/>
    <w:rsid w:val="00676009"/>
    <w:rsid w:val="006802D0"/>
    <w:rsid w:val="006803EF"/>
    <w:rsid w:val="0068231E"/>
    <w:rsid w:val="00687D25"/>
    <w:rsid w:val="006A141D"/>
    <w:rsid w:val="006A2EC4"/>
    <w:rsid w:val="006B24B7"/>
    <w:rsid w:val="006B7D8F"/>
    <w:rsid w:val="006C2BEA"/>
    <w:rsid w:val="006C4E8B"/>
    <w:rsid w:val="006C6340"/>
    <w:rsid w:val="006D63CC"/>
    <w:rsid w:val="006E52AD"/>
    <w:rsid w:val="006E71DC"/>
    <w:rsid w:val="00703957"/>
    <w:rsid w:val="00707E84"/>
    <w:rsid w:val="007323D6"/>
    <w:rsid w:val="007340DE"/>
    <w:rsid w:val="0073704F"/>
    <w:rsid w:val="00737D1D"/>
    <w:rsid w:val="0074135F"/>
    <w:rsid w:val="00741B52"/>
    <w:rsid w:val="00743CCE"/>
    <w:rsid w:val="00764EBE"/>
    <w:rsid w:val="00777015"/>
    <w:rsid w:val="00781F4E"/>
    <w:rsid w:val="00782C81"/>
    <w:rsid w:val="00790F27"/>
    <w:rsid w:val="007B0CF5"/>
    <w:rsid w:val="007B1231"/>
    <w:rsid w:val="007C0D47"/>
    <w:rsid w:val="007C2C74"/>
    <w:rsid w:val="007C77CA"/>
    <w:rsid w:val="007D3B4E"/>
    <w:rsid w:val="007D42A4"/>
    <w:rsid w:val="007F0B02"/>
    <w:rsid w:val="007F2A43"/>
    <w:rsid w:val="00831417"/>
    <w:rsid w:val="00831683"/>
    <w:rsid w:val="0083369C"/>
    <w:rsid w:val="00834815"/>
    <w:rsid w:val="008374BD"/>
    <w:rsid w:val="00841A4F"/>
    <w:rsid w:val="00850F0B"/>
    <w:rsid w:val="008570C8"/>
    <w:rsid w:val="008646C5"/>
    <w:rsid w:val="00866F92"/>
    <w:rsid w:val="008739D6"/>
    <w:rsid w:val="00876CA3"/>
    <w:rsid w:val="00877EC2"/>
    <w:rsid w:val="00882208"/>
    <w:rsid w:val="008C2D92"/>
    <w:rsid w:val="008C3196"/>
    <w:rsid w:val="008C3705"/>
    <w:rsid w:val="008C5245"/>
    <w:rsid w:val="008F416C"/>
    <w:rsid w:val="00906C4A"/>
    <w:rsid w:val="00907766"/>
    <w:rsid w:val="0091309D"/>
    <w:rsid w:val="00913111"/>
    <w:rsid w:val="00924C2D"/>
    <w:rsid w:val="00925554"/>
    <w:rsid w:val="00931FFB"/>
    <w:rsid w:val="009326AA"/>
    <w:rsid w:val="00934F32"/>
    <w:rsid w:val="00940074"/>
    <w:rsid w:val="00950B03"/>
    <w:rsid w:val="00961E29"/>
    <w:rsid w:val="009720EA"/>
    <w:rsid w:val="009732C5"/>
    <w:rsid w:val="00976AD9"/>
    <w:rsid w:val="00981E61"/>
    <w:rsid w:val="0098773F"/>
    <w:rsid w:val="00987EAB"/>
    <w:rsid w:val="00994933"/>
    <w:rsid w:val="009951DC"/>
    <w:rsid w:val="009C4167"/>
    <w:rsid w:val="009C6A86"/>
    <w:rsid w:val="009C71FB"/>
    <w:rsid w:val="009C7795"/>
    <w:rsid w:val="009D66F0"/>
    <w:rsid w:val="009E1AE5"/>
    <w:rsid w:val="009E6D1B"/>
    <w:rsid w:val="009E7C5A"/>
    <w:rsid w:val="009F2653"/>
    <w:rsid w:val="009F3907"/>
    <w:rsid w:val="00A00A34"/>
    <w:rsid w:val="00A01B14"/>
    <w:rsid w:val="00A022FA"/>
    <w:rsid w:val="00A02D09"/>
    <w:rsid w:val="00A02E69"/>
    <w:rsid w:val="00A10455"/>
    <w:rsid w:val="00A13B8C"/>
    <w:rsid w:val="00A17F59"/>
    <w:rsid w:val="00A30780"/>
    <w:rsid w:val="00A330B9"/>
    <w:rsid w:val="00A477AE"/>
    <w:rsid w:val="00A50D53"/>
    <w:rsid w:val="00A5539C"/>
    <w:rsid w:val="00A55A0F"/>
    <w:rsid w:val="00A60AB3"/>
    <w:rsid w:val="00A73CBD"/>
    <w:rsid w:val="00A74EE4"/>
    <w:rsid w:val="00A8275F"/>
    <w:rsid w:val="00A837C7"/>
    <w:rsid w:val="00AB1779"/>
    <w:rsid w:val="00AC24D7"/>
    <w:rsid w:val="00AD0E9A"/>
    <w:rsid w:val="00AD78A3"/>
    <w:rsid w:val="00AE4A94"/>
    <w:rsid w:val="00AE797B"/>
    <w:rsid w:val="00B04E18"/>
    <w:rsid w:val="00B0700A"/>
    <w:rsid w:val="00B2747B"/>
    <w:rsid w:val="00B408ED"/>
    <w:rsid w:val="00B53D75"/>
    <w:rsid w:val="00B65605"/>
    <w:rsid w:val="00B7030C"/>
    <w:rsid w:val="00B80A7A"/>
    <w:rsid w:val="00B84CD4"/>
    <w:rsid w:val="00B87DDD"/>
    <w:rsid w:val="00B939E4"/>
    <w:rsid w:val="00B97BDA"/>
    <w:rsid w:val="00BB626E"/>
    <w:rsid w:val="00BC32C7"/>
    <w:rsid w:val="00BC3B34"/>
    <w:rsid w:val="00BD1F84"/>
    <w:rsid w:val="00BD52F3"/>
    <w:rsid w:val="00BE3D88"/>
    <w:rsid w:val="00BF5B7D"/>
    <w:rsid w:val="00C02981"/>
    <w:rsid w:val="00C16186"/>
    <w:rsid w:val="00C17364"/>
    <w:rsid w:val="00C35672"/>
    <w:rsid w:val="00C43AF9"/>
    <w:rsid w:val="00C506F6"/>
    <w:rsid w:val="00C572C0"/>
    <w:rsid w:val="00C75C3F"/>
    <w:rsid w:val="00C76B3C"/>
    <w:rsid w:val="00CA0B57"/>
    <w:rsid w:val="00CA3F93"/>
    <w:rsid w:val="00CA486A"/>
    <w:rsid w:val="00CE15B3"/>
    <w:rsid w:val="00CE7722"/>
    <w:rsid w:val="00CF429A"/>
    <w:rsid w:val="00CF5D23"/>
    <w:rsid w:val="00D112B0"/>
    <w:rsid w:val="00D17892"/>
    <w:rsid w:val="00D20D24"/>
    <w:rsid w:val="00D306A7"/>
    <w:rsid w:val="00D3261D"/>
    <w:rsid w:val="00D35589"/>
    <w:rsid w:val="00D40AA1"/>
    <w:rsid w:val="00D4118F"/>
    <w:rsid w:val="00D50705"/>
    <w:rsid w:val="00D60588"/>
    <w:rsid w:val="00D77E00"/>
    <w:rsid w:val="00D9458C"/>
    <w:rsid w:val="00D9625F"/>
    <w:rsid w:val="00DA1941"/>
    <w:rsid w:val="00DB2567"/>
    <w:rsid w:val="00DB2E6C"/>
    <w:rsid w:val="00DB401A"/>
    <w:rsid w:val="00DE6A3C"/>
    <w:rsid w:val="00DE6D3D"/>
    <w:rsid w:val="00DE71BE"/>
    <w:rsid w:val="00DE7258"/>
    <w:rsid w:val="00E00E5D"/>
    <w:rsid w:val="00E0656C"/>
    <w:rsid w:val="00E07FA8"/>
    <w:rsid w:val="00E167E8"/>
    <w:rsid w:val="00E17215"/>
    <w:rsid w:val="00E36561"/>
    <w:rsid w:val="00E40DE7"/>
    <w:rsid w:val="00E415B4"/>
    <w:rsid w:val="00E4223F"/>
    <w:rsid w:val="00E42E67"/>
    <w:rsid w:val="00E53177"/>
    <w:rsid w:val="00E53E18"/>
    <w:rsid w:val="00E57D72"/>
    <w:rsid w:val="00E62B51"/>
    <w:rsid w:val="00E64EEE"/>
    <w:rsid w:val="00E666FF"/>
    <w:rsid w:val="00E87520"/>
    <w:rsid w:val="00E91805"/>
    <w:rsid w:val="00EA1984"/>
    <w:rsid w:val="00EA70DC"/>
    <w:rsid w:val="00EB1855"/>
    <w:rsid w:val="00EC1428"/>
    <w:rsid w:val="00EC1AA6"/>
    <w:rsid w:val="00EC6D51"/>
    <w:rsid w:val="00EC7DBA"/>
    <w:rsid w:val="00EE6496"/>
    <w:rsid w:val="00EF00E1"/>
    <w:rsid w:val="00EF697F"/>
    <w:rsid w:val="00F02012"/>
    <w:rsid w:val="00F05655"/>
    <w:rsid w:val="00F14721"/>
    <w:rsid w:val="00F20E3C"/>
    <w:rsid w:val="00F517E8"/>
    <w:rsid w:val="00F55C1E"/>
    <w:rsid w:val="00F57807"/>
    <w:rsid w:val="00F63F11"/>
    <w:rsid w:val="00F74699"/>
    <w:rsid w:val="00F83FB5"/>
    <w:rsid w:val="00F87B93"/>
    <w:rsid w:val="00F95FE2"/>
    <w:rsid w:val="00FA410C"/>
    <w:rsid w:val="00FB56B8"/>
    <w:rsid w:val="00FE730F"/>
    <w:rsid w:val="00FF0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46279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18F"/>
    <w:pPr>
      <w:spacing w:after="200" w:line="276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118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D411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C63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6340"/>
  </w:style>
  <w:style w:type="paragraph" w:styleId="Footer">
    <w:name w:val="footer"/>
    <w:basedOn w:val="Normal"/>
    <w:link w:val="FooterChar"/>
    <w:uiPriority w:val="99"/>
    <w:unhideWhenUsed/>
    <w:rsid w:val="006C63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6340"/>
  </w:style>
  <w:style w:type="paragraph" w:styleId="BalloonText">
    <w:name w:val="Balloon Text"/>
    <w:basedOn w:val="Normal"/>
    <w:link w:val="BalloonTextChar"/>
    <w:uiPriority w:val="99"/>
    <w:semiHidden/>
    <w:unhideWhenUsed/>
    <w:rsid w:val="00336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17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306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06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06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06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06A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18F"/>
    <w:pPr>
      <w:spacing w:after="200" w:line="276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118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D411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C63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6340"/>
  </w:style>
  <w:style w:type="paragraph" w:styleId="Footer">
    <w:name w:val="footer"/>
    <w:basedOn w:val="Normal"/>
    <w:link w:val="FooterChar"/>
    <w:uiPriority w:val="99"/>
    <w:unhideWhenUsed/>
    <w:rsid w:val="006C63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6340"/>
  </w:style>
  <w:style w:type="paragraph" w:styleId="BalloonText">
    <w:name w:val="Balloon Text"/>
    <w:basedOn w:val="Normal"/>
    <w:link w:val="BalloonTextChar"/>
    <w:uiPriority w:val="99"/>
    <w:semiHidden/>
    <w:unhideWhenUsed/>
    <w:rsid w:val="00336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17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306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06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06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06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06A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086AD9-E179-403A-8CEC-BD465723E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12</Pages>
  <Words>2217</Words>
  <Characters>12639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Orientações para o Preenchimento dos Inquéritos Escolares</vt:lpstr>
    </vt:vector>
  </TitlesOfParts>
  <Company>Hewlett-Packard</Company>
  <LinksUpToDate>false</LinksUpToDate>
  <CharactersWithSpaces>14827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Orientações para o Preenchimento dos Inquéritos Escolares</dc:title>
  <dc:creator>Ilidio</dc:creator>
  <cp:lastModifiedBy>Valeria Salles</cp:lastModifiedBy>
  <cp:revision>4</cp:revision>
  <dcterms:created xsi:type="dcterms:W3CDTF">2018-10-11T07:43:00Z</dcterms:created>
  <dcterms:modified xsi:type="dcterms:W3CDTF">2018-10-11T08:10:00Z</dcterms:modified>
</cp:coreProperties>
</file>